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2FC1" w:rsidRDefault="00C92FC1" w:rsidP="00B82204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1A1A1A"/>
          <w:sz w:val="36"/>
          <w:szCs w:val="36"/>
          <w:lang w:eastAsia="ru-RU"/>
        </w:rPr>
      </w:pPr>
      <w:r w:rsidRPr="00B54F93">
        <w:rPr>
          <w:rFonts w:ascii="Times New Roman" w:hAnsi="Times New Roman"/>
          <w:b/>
          <w:color w:val="1A1A1A"/>
          <w:sz w:val="36"/>
          <w:szCs w:val="36"/>
          <w:lang w:eastAsia="ru-RU"/>
        </w:rPr>
        <w:t>Извещение о возможном установлении публичного сервитута</w:t>
      </w:r>
      <w:r>
        <w:rPr>
          <w:rFonts w:ascii="Times New Roman" w:hAnsi="Times New Roman"/>
          <w:b/>
          <w:color w:val="1A1A1A"/>
          <w:sz w:val="36"/>
          <w:szCs w:val="36"/>
          <w:lang w:eastAsia="ru-RU"/>
        </w:rPr>
        <w:t xml:space="preserve"> от 02.09.2024 года.</w:t>
      </w:r>
    </w:p>
    <w:p w:rsidR="00C92FC1" w:rsidRPr="00B54F93" w:rsidRDefault="00C92FC1" w:rsidP="00B82204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1A1A1A"/>
          <w:sz w:val="36"/>
          <w:szCs w:val="36"/>
          <w:lang w:eastAsia="ru-RU"/>
        </w:rPr>
      </w:pPr>
    </w:p>
    <w:p w:rsidR="00C92FC1" w:rsidRPr="002970F9" w:rsidRDefault="00C92FC1" w:rsidP="002970F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1A1A1A"/>
          <w:sz w:val="28"/>
          <w:szCs w:val="28"/>
          <w:lang w:eastAsia="ru-RU"/>
        </w:rPr>
        <w:t xml:space="preserve">            </w:t>
      </w:r>
      <w:r w:rsidRPr="002970F9">
        <w:rPr>
          <w:rFonts w:ascii="Times New Roman" w:hAnsi="Times New Roman"/>
          <w:color w:val="1A1A1A"/>
          <w:sz w:val="28"/>
          <w:szCs w:val="28"/>
          <w:lang w:eastAsia="ru-RU"/>
        </w:rPr>
        <w:t xml:space="preserve">В соответствии со ст. 39.42 Земельного Кодекса Российской Федерации Администрация города Кирсанова Тамбовской области  информирует, что в связи с ходатайством об установлении публичного сервитута  филиала ПАО «Россети Центр»-«Тамбовэнерго» в лице заместителя директора К.А.Свирина, действующего по доверенности №Д-ТБ/19 от 28.05.2024года,  рассматривается ходатайство об установлении публичного сервитута сроком на 11 месяцев </w:t>
      </w:r>
      <w:r w:rsidRPr="002970F9">
        <w:rPr>
          <w:rFonts w:ascii="Times New Roman" w:hAnsi="Times New Roman"/>
          <w:sz w:val="28"/>
          <w:szCs w:val="28"/>
        </w:rPr>
        <w:t>в целях складирования строительных и иных материалов, возведения некапитальных строений, сооружений (включая ограждения, бытовки, навесы) и (или) размещения строительной техники, которые необходимы для обеспечения строительства, реконструкции, ремонта инженерных сооружений, объектов транспортной инфраструктуры федерального, регионального или местного значения, на срок указанных строительства, реконструкции, ремонта объекта «ВЛ 35кВ Кирсановская-Уметская с отпайками» при реализации проекта: «Переустройство ВЛ35кВ Кирсановская-Уметская с отпайками (инв.№30013) (ВЛ35кВ «Уметская1»)».</w:t>
      </w:r>
    </w:p>
    <w:p w:rsidR="00C92FC1" w:rsidRPr="002970F9" w:rsidRDefault="00C92FC1" w:rsidP="002970F9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2970F9">
        <w:rPr>
          <w:rFonts w:ascii="Times New Roman" w:hAnsi="Times New Roman"/>
          <w:bCs/>
          <w:sz w:val="28"/>
          <w:szCs w:val="28"/>
          <w:lang w:eastAsia="ru-RU"/>
        </w:rPr>
        <w:t>Кадастровые номера земельных участков (при их наличии), в отношении которых подано ходатайство об установлении публичного сервитута, адреса или иное описание местоположения таких земельных участков:</w:t>
      </w:r>
    </w:p>
    <w:p w:rsidR="00C92FC1" w:rsidRPr="002970F9" w:rsidRDefault="00C92FC1" w:rsidP="002970F9">
      <w:pPr>
        <w:pStyle w:val="ListParagraph"/>
        <w:numPr>
          <w:ilvl w:val="0"/>
          <w:numId w:val="1"/>
        </w:numPr>
        <w:tabs>
          <w:tab w:val="left" w:pos="1325"/>
        </w:tabs>
        <w:spacing w:line="242" w:lineRule="auto"/>
        <w:ind w:right="107" w:firstLine="847"/>
        <w:rPr>
          <w:sz w:val="28"/>
          <w:szCs w:val="28"/>
        </w:rPr>
      </w:pPr>
      <w:r w:rsidRPr="002970F9">
        <w:rPr>
          <w:sz w:val="28"/>
          <w:szCs w:val="28"/>
        </w:rPr>
        <w:t>земельный</w:t>
      </w:r>
      <w:r w:rsidRPr="002970F9">
        <w:rPr>
          <w:spacing w:val="1"/>
          <w:sz w:val="28"/>
          <w:szCs w:val="28"/>
        </w:rPr>
        <w:t xml:space="preserve"> </w:t>
      </w:r>
      <w:r w:rsidRPr="002970F9">
        <w:rPr>
          <w:sz w:val="28"/>
          <w:szCs w:val="28"/>
        </w:rPr>
        <w:t>участок</w:t>
      </w:r>
      <w:r w:rsidRPr="002970F9">
        <w:rPr>
          <w:spacing w:val="1"/>
          <w:sz w:val="28"/>
          <w:szCs w:val="28"/>
        </w:rPr>
        <w:t xml:space="preserve"> </w:t>
      </w:r>
      <w:r w:rsidRPr="002970F9">
        <w:rPr>
          <w:sz w:val="28"/>
          <w:szCs w:val="28"/>
        </w:rPr>
        <w:t>с</w:t>
      </w:r>
      <w:r w:rsidRPr="002970F9">
        <w:rPr>
          <w:spacing w:val="1"/>
          <w:sz w:val="28"/>
          <w:szCs w:val="28"/>
        </w:rPr>
        <w:t xml:space="preserve"> </w:t>
      </w:r>
      <w:r w:rsidRPr="002970F9">
        <w:rPr>
          <w:sz w:val="28"/>
          <w:szCs w:val="28"/>
        </w:rPr>
        <w:t>кадастровым</w:t>
      </w:r>
      <w:r w:rsidRPr="002970F9">
        <w:rPr>
          <w:spacing w:val="1"/>
          <w:sz w:val="28"/>
          <w:szCs w:val="28"/>
        </w:rPr>
        <w:t xml:space="preserve"> </w:t>
      </w:r>
      <w:r w:rsidRPr="002970F9">
        <w:rPr>
          <w:sz w:val="28"/>
          <w:szCs w:val="28"/>
        </w:rPr>
        <w:t>номером</w:t>
      </w:r>
      <w:r w:rsidRPr="002970F9">
        <w:rPr>
          <w:spacing w:val="68"/>
          <w:sz w:val="28"/>
          <w:szCs w:val="28"/>
        </w:rPr>
        <w:t xml:space="preserve"> </w:t>
      </w:r>
      <w:r w:rsidRPr="002970F9">
        <w:rPr>
          <w:sz w:val="28"/>
          <w:szCs w:val="28"/>
        </w:rPr>
        <w:t>68:24:0000000:280</w:t>
      </w:r>
      <w:r w:rsidRPr="002970F9">
        <w:rPr>
          <w:spacing w:val="68"/>
          <w:sz w:val="28"/>
          <w:szCs w:val="28"/>
        </w:rPr>
        <w:t xml:space="preserve"> </w:t>
      </w:r>
      <w:r w:rsidRPr="002970F9">
        <w:rPr>
          <w:sz w:val="28"/>
          <w:szCs w:val="28"/>
        </w:rPr>
        <w:t>по</w:t>
      </w:r>
      <w:r w:rsidRPr="002970F9">
        <w:rPr>
          <w:spacing w:val="1"/>
          <w:sz w:val="28"/>
          <w:szCs w:val="28"/>
        </w:rPr>
        <w:t xml:space="preserve"> </w:t>
      </w:r>
      <w:r w:rsidRPr="002970F9">
        <w:rPr>
          <w:sz w:val="28"/>
          <w:szCs w:val="28"/>
        </w:rPr>
        <w:t>адресу: Российская Федерация, Тамбовская область, городской округ Кирсанов,</w:t>
      </w:r>
      <w:r w:rsidRPr="002970F9">
        <w:rPr>
          <w:spacing w:val="1"/>
          <w:sz w:val="28"/>
          <w:szCs w:val="28"/>
        </w:rPr>
        <w:t xml:space="preserve"> </w:t>
      </w:r>
      <w:r w:rsidRPr="002970F9">
        <w:rPr>
          <w:sz w:val="28"/>
          <w:szCs w:val="28"/>
        </w:rPr>
        <w:t>город</w:t>
      </w:r>
      <w:r w:rsidRPr="002970F9">
        <w:rPr>
          <w:spacing w:val="16"/>
          <w:sz w:val="28"/>
          <w:szCs w:val="28"/>
        </w:rPr>
        <w:t xml:space="preserve"> </w:t>
      </w:r>
      <w:r w:rsidRPr="002970F9">
        <w:rPr>
          <w:sz w:val="28"/>
          <w:szCs w:val="28"/>
        </w:rPr>
        <w:t>Кирсанов,</w:t>
      </w:r>
      <w:r w:rsidRPr="002970F9">
        <w:rPr>
          <w:spacing w:val="18"/>
          <w:sz w:val="28"/>
          <w:szCs w:val="28"/>
        </w:rPr>
        <w:t xml:space="preserve"> </w:t>
      </w:r>
      <w:r w:rsidRPr="002970F9">
        <w:rPr>
          <w:sz w:val="28"/>
          <w:szCs w:val="28"/>
        </w:rPr>
        <w:t>улица Полевая, 13/1;</w:t>
      </w:r>
    </w:p>
    <w:p w:rsidR="00C92FC1" w:rsidRPr="002970F9" w:rsidRDefault="00C92FC1" w:rsidP="002970F9">
      <w:pPr>
        <w:pStyle w:val="ListParagraph"/>
        <w:numPr>
          <w:ilvl w:val="0"/>
          <w:numId w:val="1"/>
        </w:numPr>
        <w:tabs>
          <w:tab w:val="left" w:pos="1325"/>
        </w:tabs>
        <w:spacing w:line="242" w:lineRule="auto"/>
        <w:ind w:left="207" w:firstLine="842"/>
        <w:rPr>
          <w:sz w:val="28"/>
          <w:szCs w:val="28"/>
        </w:rPr>
      </w:pPr>
      <w:r w:rsidRPr="002970F9">
        <w:rPr>
          <w:sz w:val="28"/>
          <w:szCs w:val="28"/>
        </w:rPr>
        <w:t>земельный</w:t>
      </w:r>
      <w:r w:rsidRPr="002970F9">
        <w:rPr>
          <w:spacing w:val="1"/>
          <w:sz w:val="28"/>
          <w:szCs w:val="28"/>
        </w:rPr>
        <w:t xml:space="preserve"> </w:t>
      </w:r>
      <w:r w:rsidRPr="002970F9">
        <w:rPr>
          <w:sz w:val="28"/>
          <w:szCs w:val="28"/>
        </w:rPr>
        <w:t>участок</w:t>
      </w:r>
      <w:r w:rsidRPr="002970F9">
        <w:rPr>
          <w:spacing w:val="1"/>
          <w:sz w:val="28"/>
          <w:szCs w:val="28"/>
        </w:rPr>
        <w:t xml:space="preserve"> </w:t>
      </w:r>
      <w:r w:rsidRPr="002970F9">
        <w:rPr>
          <w:sz w:val="28"/>
          <w:szCs w:val="28"/>
        </w:rPr>
        <w:t>с</w:t>
      </w:r>
      <w:r w:rsidRPr="002970F9">
        <w:rPr>
          <w:spacing w:val="1"/>
          <w:sz w:val="28"/>
          <w:szCs w:val="28"/>
        </w:rPr>
        <w:t xml:space="preserve"> </w:t>
      </w:r>
      <w:r w:rsidRPr="002970F9">
        <w:rPr>
          <w:sz w:val="28"/>
          <w:szCs w:val="28"/>
        </w:rPr>
        <w:t>кадастровым</w:t>
      </w:r>
      <w:r w:rsidRPr="002970F9">
        <w:rPr>
          <w:spacing w:val="1"/>
          <w:sz w:val="28"/>
          <w:szCs w:val="28"/>
        </w:rPr>
        <w:t xml:space="preserve"> </w:t>
      </w:r>
      <w:r w:rsidRPr="002970F9">
        <w:rPr>
          <w:sz w:val="28"/>
          <w:szCs w:val="28"/>
        </w:rPr>
        <w:t>номером</w:t>
      </w:r>
      <w:r w:rsidRPr="002970F9">
        <w:rPr>
          <w:spacing w:val="68"/>
          <w:sz w:val="28"/>
          <w:szCs w:val="28"/>
        </w:rPr>
        <w:t xml:space="preserve"> </w:t>
      </w:r>
      <w:r w:rsidRPr="002970F9">
        <w:rPr>
          <w:sz w:val="28"/>
          <w:szCs w:val="28"/>
        </w:rPr>
        <w:t>68:24:0300043:262</w:t>
      </w:r>
      <w:r w:rsidRPr="002970F9">
        <w:rPr>
          <w:spacing w:val="68"/>
          <w:sz w:val="28"/>
          <w:szCs w:val="28"/>
        </w:rPr>
        <w:t xml:space="preserve"> </w:t>
      </w:r>
      <w:r w:rsidRPr="002970F9">
        <w:rPr>
          <w:sz w:val="28"/>
          <w:szCs w:val="28"/>
        </w:rPr>
        <w:t>по</w:t>
      </w:r>
      <w:r w:rsidRPr="002970F9">
        <w:rPr>
          <w:spacing w:val="1"/>
          <w:sz w:val="28"/>
          <w:szCs w:val="28"/>
        </w:rPr>
        <w:t xml:space="preserve"> </w:t>
      </w:r>
      <w:r w:rsidRPr="002970F9">
        <w:rPr>
          <w:sz w:val="28"/>
          <w:szCs w:val="28"/>
        </w:rPr>
        <w:t>адресу: Российская Федерация, Тамбовская обл., г.</w:t>
      </w:r>
      <w:r w:rsidRPr="002970F9">
        <w:rPr>
          <w:spacing w:val="16"/>
          <w:sz w:val="28"/>
          <w:szCs w:val="28"/>
        </w:rPr>
        <w:t xml:space="preserve"> </w:t>
      </w:r>
      <w:r w:rsidRPr="002970F9">
        <w:rPr>
          <w:sz w:val="28"/>
          <w:szCs w:val="28"/>
        </w:rPr>
        <w:t>Кирсанов;</w:t>
      </w:r>
    </w:p>
    <w:p w:rsidR="00C92FC1" w:rsidRPr="002970F9" w:rsidRDefault="00C92FC1" w:rsidP="002970F9">
      <w:pPr>
        <w:pStyle w:val="ListParagraph"/>
        <w:numPr>
          <w:ilvl w:val="0"/>
          <w:numId w:val="1"/>
        </w:numPr>
        <w:tabs>
          <w:tab w:val="left" w:pos="1325"/>
        </w:tabs>
        <w:spacing w:before="4" w:line="242" w:lineRule="auto"/>
        <w:ind w:left="199" w:firstLine="850"/>
        <w:rPr>
          <w:sz w:val="28"/>
          <w:szCs w:val="28"/>
        </w:rPr>
      </w:pPr>
      <w:r w:rsidRPr="002970F9">
        <w:rPr>
          <w:sz w:val="28"/>
          <w:szCs w:val="28"/>
        </w:rPr>
        <w:t>в границах кадастрового квартала</w:t>
      </w:r>
      <w:r w:rsidRPr="002970F9">
        <w:rPr>
          <w:spacing w:val="68"/>
          <w:sz w:val="28"/>
          <w:szCs w:val="28"/>
        </w:rPr>
        <w:t xml:space="preserve"> </w:t>
      </w:r>
      <w:r w:rsidRPr="002970F9">
        <w:rPr>
          <w:sz w:val="28"/>
          <w:szCs w:val="28"/>
        </w:rPr>
        <w:t>68:24:0300043.</w:t>
      </w:r>
    </w:p>
    <w:p w:rsidR="00C92FC1" w:rsidRPr="002970F9" w:rsidRDefault="00C92FC1" w:rsidP="002970F9">
      <w:pPr>
        <w:pStyle w:val="ListParagraph"/>
        <w:tabs>
          <w:tab w:val="left" w:pos="1317"/>
        </w:tabs>
        <w:spacing w:before="14" w:line="242" w:lineRule="auto"/>
        <w:ind w:right="130" w:firstLine="0"/>
        <w:rPr>
          <w:sz w:val="28"/>
          <w:szCs w:val="28"/>
        </w:rPr>
      </w:pPr>
      <w:r w:rsidRPr="002970F9">
        <w:rPr>
          <w:sz w:val="28"/>
          <w:szCs w:val="28"/>
        </w:rPr>
        <w:t xml:space="preserve">      </w:t>
      </w:r>
    </w:p>
    <w:tbl>
      <w:tblPr>
        <w:tblW w:w="10371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844"/>
        <w:gridCol w:w="559"/>
        <w:gridCol w:w="629"/>
        <w:gridCol w:w="444"/>
        <w:gridCol w:w="903"/>
        <w:gridCol w:w="172"/>
        <w:gridCol w:w="1075"/>
        <w:gridCol w:w="117"/>
        <w:gridCol w:w="900"/>
        <w:gridCol w:w="388"/>
        <w:gridCol w:w="575"/>
        <w:gridCol w:w="556"/>
        <w:gridCol w:w="1192"/>
        <w:gridCol w:w="497"/>
        <w:gridCol w:w="1520"/>
      </w:tblGrid>
      <w:tr w:rsidR="00C92FC1" w:rsidRPr="00194174" w:rsidTr="00194174">
        <w:trPr>
          <w:trHeight w:val="542"/>
        </w:trPr>
        <w:tc>
          <w:tcPr>
            <w:tcW w:w="10371" w:type="dxa"/>
            <w:gridSpan w:val="15"/>
            <w:tcBorders>
              <w:bottom w:val="nil"/>
            </w:tcBorders>
          </w:tcPr>
          <w:p w:rsidR="00C92FC1" w:rsidRPr="00194174" w:rsidRDefault="00C92FC1" w:rsidP="00194174">
            <w:pPr>
              <w:pStyle w:val="TableParagraph"/>
              <w:spacing w:before="140"/>
              <w:ind w:left="2067" w:right="2053"/>
              <w:rPr>
                <w:sz w:val="28"/>
                <w:lang w:val="en-US"/>
              </w:rPr>
            </w:pPr>
            <w:r w:rsidRPr="00194174">
              <w:rPr>
                <w:spacing w:val="-2"/>
                <w:sz w:val="28"/>
                <w:lang w:val="en-US"/>
              </w:rPr>
              <w:t>ОПИСАНИЕ</w:t>
            </w:r>
            <w:r w:rsidRPr="00194174">
              <w:rPr>
                <w:spacing w:val="-13"/>
                <w:sz w:val="28"/>
                <w:lang w:val="en-US"/>
              </w:rPr>
              <w:t xml:space="preserve"> </w:t>
            </w:r>
            <w:r w:rsidRPr="00194174">
              <w:rPr>
                <w:spacing w:val="-1"/>
                <w:sz w:val="28"/>
                <w:lang w:val="en-US"/>
              </w:rPr>
              <w:t>МЕСТОПОЛОЖЕНИЯ</w:t>
            </w:r>
            <w:r w:rsidRPr="00194174">
              <w:rPr>
                <w:spacing w:val="-16"/>
                <w:sz w:val="28"/>
                <w:lang w:val="en-US"/>
              </w:rPr>
              <w:t xml:space="preserve"> </w:t>
            </w:r>
            <w:r w:rsidRPr="00194174">
              <w:rPr>
                <w:spacing w:val="-1"/>
                <w:sz w:val="28"/>
                <w:lang w:val="en-US"/>
              </w:rPr>
              <w:t>ГРАНИЦ</w:t>
            </w:r>
          </w:p>
        </w:tc>
      </w:tr>
      <w:tr w:rsidR="00C92FC1" w:rsidRPr="00194174" w:rsidTr="00194174">
        <w:trPr>
          <w:trHeight w:val="1827"/>
        </w:trPr>
        <w:tc>
          <w:tcPr>
            <w:tcW w:w="10371" w:type="dxa"/>
            <w:gridSpan w:val="15"/>
            <w:tcBorders>
              <w:top w:val="nil"/>
              <w:bottom w:val="single" w:sz="2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81" w:line="228" w:lineRule="auto"/>
              <w:ind w:left="124" w:right="106" w:hanging="1"/>
              <w:rPr>
                <w:lang w:val="en-US"/>
              </w:rPr>
            </w:pPr>
            <w:r w:rsidRPr="00C6584B">
              <w:t>публичного сервитута в целях складирования строительных и иных</w:t>
            </w:r>
            <w:r w:rsidRPr="00194174">
              <w:rPr>
                <w:spacing w:val="1"/>
              </w:rPr>
              <w:t xml:space="preserve"> </w:t>
            </w:r>
            <w:r w:rsidRPr="00C6584B">
              <w:t>материалов, возведения некапитальных строений, сооружений (включая</w:t>
            </w:r>
            <w:r w:rsidRPr="00194174">
              <w:rPr>
                <w:spacing w:val="1"/>
              </w:rPr>
              <w:t xml:space="preserve"> </w:t>
            </w:r>
            <w:r w:rsidRPr="00C6584B">
              <w:t>ограждения, бытовки, навесы) и (или) размещения строительной техники,</w:t>
            </w:r>
            <w:r w:rsidRPr="00194174">
              <w:rPr>
                <w:spacing w:val="1"/>
              </w:rPr>
              <w:t xml:space="preserve"> </w:t>
            </w:r>
            <w:r w:rsidRPr="00194174">
              <w:rPr>
                <w:spacing w:val="-2"/>
              </w:rPr>
              <w:t>которые</w:t>
            </w:r>
            <w:r w:rsidRPr="00194174">
              <w:rPr>
                <w:spacing w:val="-14"/>
              </w:rPr>
              <w:t xml:space="preserve"> </w:t>
            </w:r>
            <w:r w:rsidRPr="00194174">
              <w:rPr>
                <w:spacing w:val="-2"/>
              </w:rPr>
              <w:t>необходимы</w:t>
            </w:r>
            <w:r w:rsidRPr="00194174">
              <w:rPr>
                <w:spacing w:val="-15"/>
              </w:rPr>
              <w:t xml:space="preserve"> </w:t>
            </w:r>
            <w:r w:rsidRPr="00194174">
              <w:rPr>
                <w:spacing w:val="-2"/>
              </w:rPr>
              <w:t>для</w:t>
            </w:r>
            <w:r w:rsidRPr="00194174">
              <w:rPr>
                <w:spacing w:val="-15"/>
              </w:rPr>
              <w:t xml:space="preserve"> </w:t>
            </w:r>
            <w:r w:rsidRPr="00194174">
              <w:rPr>
                <w:spacing w:val="-2"/>
              </w:rPr>
              <w:t>обеспечения</w:t>
            </w:r>
            <w:r w:rsidRPr="00194174">
              <w:rPr>
                <w:spacing w:val="-10"/>
              </w:rPr>
              <w:t xml:space="preserve"> </w:t>
            </w:r>
            <w:r w:rsidRPr="00194174">
              <w:rPr>
                <w:spacing w:val="-1"/>
              </w:rPr>
              <w:t>строительства,</w:t>
            </w:r>
            <w:r w:rsidRPr="00194174">
              <w:rPr>
                <w:spacing w:val="-14"/>
              </w:rPr>
              <w:t xml:space="preserve"> </w:t>
            </w:r>
            <w:r w:rsidRPr="00194174">
              <w:rPr>
                <w:spacing w:val="-1"/>
              </w:rPr>
              <w:t>реконструкции,</w:t>
            </w:r>
            <w:r w:rsidRPr="00194174">
              <w:rPr>
                <w:spacing w:val="-14"/>
              </w:rPr>
              <w:t xml:space="preserve"> </w:t>
            </w:r>
            <w:r w:rsidRPr="00194174">
              <w:rPr>
                <w:spacing w:val="-1"/>
              </w:rPr>
              <w:t>ремонта</w:t>
            </w:r>
            <w:r w:rsidRPr="00194174">
              <w:rPr>
                <w:spacing w:val="-67"/>
              </w:rPr>
              <w:t xml:space="preserve"> </w:t>
            </w:r>
            <w:r w:rsidRPr="00C6584B">
              <w:t>инженерных сооружений, объектов транспортной инфраструктуры</w:t>
            </w:r>
            <w:r w:rsidRPr="00194174">
              <w:rPr>
                <w:spacing w:val="1"/>
              </w:rPr>
              <w:t xml:space="preserve"> </w:t>
            </w:r>
            <w:r w:rsidRPr="00C6584B">
              <w:t>федерального, регионального или местного значения, на срок указанных</w:t>
            </w:r>
            <w:r w:rsidRPr="00194174">
              <w:rPr>
                <w:spacing w:val="1"/>
              </w:rPr>
              <w:t xml:space="preserve"> </w:t>
            </w:r>
            <w:r w:rsidRPr="00C6584B">
              <w:t>строительства, реконструкции, ремонта объекта «ВЛ 35кВ Кирсановская-</w:t>
            </w:r>
            <w:r w:rsidRPr="00194174">
              <w:rPr>
                <w:spacing w:val="1"/>
              </w:rPr>
              <w:t xml:space="preserve"> </w:t>
            </w:r>
            <w:r w:rsidRPr="00C6584B">
              <w:t>Уметская с отпайками» при реализации проекта: «Переустройство ВЛ 35кВ</w:t>
            </w:r>
            <w:r w:rsidRPr="00194174">
              <w:rPr>
                <w:spacing w:val="1"/>
              </w:rPr>
              <w:t xml:space="preserve"> </w:t>
            </w:r>
            <w:r w:rsidRPr="00194174">
              <w:rPr>
                <w:spacing w:val="-1"/>
              </w:rPr>
              <w:t>Кирсановская-Уметская</w:t>
            </w:r>
            <w:r w:rsidRPr="00194174">
              <w:rPr>
                <w:spacing w:val="-17"/>
              </w:rPr>
              <w:t xml:space="preserve"> </w:t>
            </w:r>
            <w:r w:rsidRPr="00C6584B">
              <w:t>с</w:t>
            </w:r>
            <w:r w:rsidRPr="00194174">
              <w:rPr>
                <w:spacing w:val="-16"/>
              </w:rPr>
              <w:t xml:space="preserve"> </w:t>
            </w:r>
            <w:r w:rsidRPr="00C6584B">
              <w:t>отпайками</w:t>
            </w:r>
            <w:r w:rsidRPr="00194174">
              <w:rPr>
                <w:spacing w:val="-17"/>
              </w:rPr>
              <w:t xml:space="preserve"> </w:t>
            </w:r>
            <w:r w:rsidRPr="00C6584B">
              <w:t>(инв.</w:t>
            </w:r>
            <w:r w:rsidRPr="00194174">
              <w:rPr>
                <w:spacing w:val="-15"/>
              </w:rPr>
              <w:t xml:space="preserve"> </w:t>
            </w:r>
            <w:r w:rsidRPr="00194174">
              <w:rPr>
                <w:lang w:val="en-US"/>
              </w:rPr>
              <w:t>№</w:t>
            </w:r>
            <w:r w:rsidRPr="00194174">
              <w:rPr>
                <w:spacing w:val="-15"/>
                <w:lang w:val="en-US"/>
              </w:rPr>
              <w:t xml:space="preserve"> </w:t>
            </w:r>
            <w:r w:rsidRPr="00194174">
              <w:rPr>
                <w:lang w:val="en-US"/>
              </w:rPr>
              <w:t>30013)</w:t>
            </w:r>
            <w:r w:rsidRPr="00194174">
              <w:rPr>
                <w:spacing w:val="-16"/>
                <w:lang w:val="en-US"/>
              </w:rPr>
              <w:t xml:space="preserve"> </w:t>
            </w:r>
            <w:r w:rsidRPr="00194174">
              <w:rPr>
                <w:lang w:val="en-US"/>
              </w:rPr>
              <w:t>(ВЛ</w:t>
            </w:r>
            <w:r w:rsidRPr="00194174">
              <w:rPr>
                <w:spacing w:val="-17"/>
                <w:lang w:val="en-US"/>
              </w:rPr>
              <w:t xml:space="preserve"> </w:t>
            </w:r>
            <w:r w:rsidRPr="00194174">
              <w:rPr>
                <w:lang w:val="en-US"/>
              </w:rPr>
              <w:t>35кВ</w:t>
            </w:r>
            <w:r w:rsidRPr="00194174">
              <w:rPr>
                <w:spacing w:val="-16"/>
                <w:lang w:val="en-US"/>
              </w:rPr>
              <w:t xml:space="preserve"> </w:t>
            </w:r>
            <w:r w:rsidRPr="00194174">
              <w:rPr>
                <w:lang w:val="en-US"/>
              </w:rPr>
              <w:t>«Уметская</w:t>
            </w:r>
            <w:r w:rsidRPr="00194174">
              <w:rPr>
                <w:spacing w:val="-16"/>
                <w:lang w:val="en-US"/>
              </w:rPr>
              <w:t xml:space="preserve"> </w:t>
            </w:r>
            <w:r w:rsidRPr="00194174">
              <w:rPr>
                <w:lang w:val="en-US"/>
              </w:rPr>
              <w:t>1»)»</w:t>
            </w:r>
          </w:p>
        </w:tc>
      </w:tr>
      <w:tr w:rsidR="00C92FC1" w:rsidRPr="00194174" w:rsidTr="00194174">
        <w:trPr>
          <w:trHeight w:val="336"/>
        </w:trPr>
        <w:tc>
          <w:tcPr>
            <w:tcW w:w="10371" w:type="dxa"/>
            <w:gridSpan w:val="15"/>
            <w:tcBorders>
              <w:top w:val="single" w:sz="2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176" w:lineRule="exact"/>
              <w:ind w:left="2067" w:right="2051"/>
              <w:rPr>
                <w:sz w:val="16"/>
              </w:rPr>
            </w:pPr>
            <w:r w:rsidRPr="00194174">
              <w:rPr>
                <w:spacing w:val="-3"/>
                <w:sz w:val="16"/>
              </w:rPr>
              <w:t>(наименование</w:t>
            </w:r>
            <w:r w:rsidRPr="00194174">
              <w:rPr>
                <w:spacing w:val="-7"/>
                <w:sz w:val="16"/>
              </w:rPr>
              <w:t xml:space="preserve"> </w:t>
            </w:r>
            <w:r w:rsidRPr="00194174">
              <w:rPr>
                <w:spacing w:val="-2"/>
                <w:sz w:val="16"/>
              </w:rPr>
              <w:t>объекта,</w:t>
            </w:r>
            <w:r w:rsidRPr="00194174">
              <w:rPr>
                <w:spacing w:val="-4"/>
                <w:sz w:val="16"/>
              </w:rPr>
              <w:t xml:space="preserve"> </w:t>
            </w:r>
            <w:r w:rsidRPr="00194174">
              <w:rPr>
                <w:spacing w:val="-2"/>
                <w:sz w:val="16"/>
              </w:rPr>
              <w:t>местоположение</w:t>
            </w:r>
            <w:r w:rsidRPr="00194174">
              <w:rPr>
                <w:spacing w:val="-4"/>
                <w:sz w:val="16"/>
              </w:rPr>
              <w:t xml:space="preserve"> </w:t>
            </w:r>
            <w:r w:rsidRPr="00194174">
              <w:rPr>
                <w:spacing w:val="-2"/>
                <w:sz w:val="16"/>
              </w:rPr>
              <w:t>границ</w:t>
            </w:r>
            <w:r w:rsidRPr="00194174">
              <w:rPr>
                <w:spacing w:val="-5"/>
                <w:sz w:val="16"/>
              </w:rPr>
              <w:t xml:space="preserve"> </w:t>
            </w:r>
            <w:r w:rsidRPr="00194174">
              <w:rPr>
                <w:spacing w:val="-2"/>
                <w:sz w:val="16"/>
              </w:rPr>
              <w:t>которого</w:t>
            </w:r>
            <w:r w:rsidRPr="00194174">
              <w:rPr>
                <w:spacing w:val="-6"/>
                <w:sz w:val="16"/>
              </w:rPr>
              <w:t xml:space="preserve"> </w:t>
            </w:r>
            <w:r w:rsidRPr="00194174">
              <w:rPr>
                <w:spacing w:val="-2"/>
                <w:sz w:val="16"/>
              </w:rPr>
              <w:t>описано</w:t>
            </w:r>
            <w:r w:rsidRPr="00194174">
              <w:rPr>
                <w:spacing w:val="-6"/>
                <w:sz w:val="16"/>
              </w:rPr>
              <w:t xml:space="preserve"> </w:t>
            </w:r>
            <w:r w:rsidRPr="00194174">
              <w:rPr>
                <w:spacing w:val="-2"/>
                <w:sz w:val="16"/>
              </w:rPr>
              <w:t>(далее</w:t>
            </w:r>
            <w:r w:rsidRPr="00194174">
              <w:rPr>
                <w:spacing w:val="-8"/>
                <w:sz w:val="16"/>
              </w:rPr>
              <w:t xml:space="preserve"> </w:t>
            </w:r>
            <w:r w:rsidRPr="00194174">
              <w:rPr>
                <w:spacing w:val="-2"/>
                <w:sz w:val="16"/>
              </w:rPr>
              <w:t>-</w:t>
            </w:r>
            <w:r w:rsidRPr="00194174">
              <w:rPr>
                <w:spacing w:val="-5"/>
                <w:sz w:val="16"/>
              </w:rPr>
              <w:t xml:space="preserve"> </w:t>
            </w:r>
            <w:r w:rsidRPr="00194174">
              <w:rPr>
                <w:spacing w:val="-2"/>
                <w:sz w:val="16"/>
              </w:rPr>
              <w:t>объект))</w:t>
            </w:r>
          </w:p>
        </w:tc>
      </w:tr>
      <w:tr w:rsidR="00C92FC1" w:rsidRPr="00194174" w:rsidTr="00194174">
        <w:trPr>
          <w:trHeight w:val="429"/>
        </w:trPr>
        <w:tc>
          <w:tcPr>
            <w:tcW w:w="10371" w:type="dxa"/>
            <w:gridSpan w:val="15"/>
          </w:tcPr>
          <w:p w:rsidR="00C92FC1" w:rsidRPr="00194174" w:rsidRDefault="00C92FC1" w:rsidP="00194174">
            <w:pPr>
              <w:pStyle w:val="TableParagraph"/>
              <w:spacing w:before="46"/>
              <w:ind w:left="2067" w:right="2048"/>
              <w:rPr>
                <w:b/>
                <w:sz w:val="28"/>
                <w:lang w:val="en-US"/>
              </w:rPr>
            </w:pPr>
            <w:r w:rsidRPr="00194174">
              <w:rPr>
                <w:b/>
                <w:sz w:val="28"/>
                <w:lang w:val="en-US"/>
              </w:rPr>
              <w:t>Раздел</w:t>
            </w:r>
            <w:r w:rsidRPr="00194174">
              <w:rPr>
                <w:b/>
                <w:spacing w:val="-10"/>
                <w:sz w:val="28"/>
                <w:lang w:val="en-US"/>
              </w:rPr>
              <w:t xml:space="preserve"> </w:t>
            </w:r>
            <w:r w:rsidRPr="00194174">
              <w:rPr>
                <w:b/>
                <w:sz w:val="28"/>
                <w:lang w:val="en-US"/>
              </w:rPr>
              <w:t>1</w:t>
            </w:r>
          </w:p>
        </w:tc>
      </w:tr>
      <w:tr w:rsidR="00C92FC1" w:rsidRPr="00194174" w:rsidTr="00194174">
        <w:trPr>
          <w:trHeight w:val="443"/>
        </w:trPr>
        <w:tc>
          <w:tcPr>
            <w:tcW w:w="10371" w:type="dxa"/>
            <w:gridSpan w:val="15"/>
          </w:tcPr>
          <w:p w:rsidR="00C92FC1" w:rsidRPr="00194174" w:rsidRDefault="00C92FC1" w:rsidP="00194174">
            <w:pPr>
              <w:pStyle w:val="TableParagraph"/>
              <w:spacing w:before="54"/>
              <w:ind w:left="2067" w:right="2048"/>
              <w:rPr>
                <w:b/>
                <w:sz w:val="28"/>
                <w:lang w:val="en-US"/>
              </w:rPr>
            </w:pPr>
            <w:r w:rsidRPr="00194174">
              <w:rPr>
                <w:b/>
                <w:sz w:val="28"/>
                <w:lang w:val="en-US"/>
              </w:rPr>
              <w:t>Сведения</w:t>
            </w:r>
            <w:r w:rsidRPr="00194174">
              <w:rPr>
                <w:b/>
                <w:spacing w:val="-16"/>
                <w:sz w:val="28"/>
                <w:lang w:val="en-US"/>
              </w:rPr>
              <w:t xml:space="preserve"> </w:t>
            </w:r>
            <w:r w:rsidRPr="00194174">
              <w:rPr>
                <w:b/>
                <w:sz w:val="28"/>
                <w:lang w:val="en-US"/>
              </w:rPr>
              <w:t>об</w:t>
            </w:r>
            <w:r w:rsidRPr="00194174">
              <w:rPr>
                <w:b/>
                <w:spacing w:val="-14"/>
                <w:sz w:val="28"/>
                <w:lang w:val="en-US"/>
              </w:rPr>
              <w:t xml:space="preserve"> </w:t>
            </w:r>
            <w:r w:rsidRPr="00194174">
              <w:rPr>
                <w:b/>
                <w:sz w:val="28"/>
                <w:lang w:val="en-US"/>
              </w:rPr>
              <w:t>объекте</w:t>
            </w:r>
          </w:p>
        </w:tc>
      </w:tr>
      <w:tr w:rsidR="00C92FC1" w:rsidRPr="00194174" w:rsidTr="00194174">
        <w:trPr>
          <w:trHeight w:val="429"/>
        </w:trPr>
        <w:tc>
          <w:tcPr>
            <w:tcW w:w="845" w:type="dxa"/>
          </w:tcPr>
          <w:p w:rsidR="00C92FC1" w:rsidRPr="00194174" w:rsidRDefault="00C92FC1" w:rsidP="00194174">
            <w:pPr>
              <w:pStyle w:val="TableParagraph"/>
              <w:spacing w:before="83"/>
              <w:ind w:left="111" w:right="95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№</w:t>
            </w:r>
            <w:r w:rsidRPr="00194174">
              <w:rPr>
                <w:b/>
                <w:spacing w:val="-8"/>
                <w:lang w:val="en-US"/>
              </w:rPr>
              <w:t xml:space="preserve"> </w:t>
            </w:r>
            <w:r w:rsidRPr="00194174">
              <w:rPr>
                <w:b/>
                <w:lang w:val="en-US"/>
              </w:rPr>
              <w:t>п/п</w:t>
            </w:r>
          </w:p>
        </w:tc>
        <w:tc>
          <w:tcPr>
            <w:tcW w:w="5187" w:type="dxa"/>
            <w:gridSpan w:val="9"/>
          </w:tcPr>
          <w:p w:rsidR="00C92FC1" w:rsidRPr="00194174" w:rsidRDefault="00C92FC1" w:rsidP="00194174">
            <w:pPr>
              <w:pStyle w:val="TableParagraph"/>
              <w:spacing w:before="83"/>
              <w:ind w:left="1357"/>
              <w:jc w:val="left"/>
              <w:rPr>
                <w:b/>
                <w:lang w:val="en-US"/>
              </w:rPr>
            </w:pPr>
            <w:r w:rsidRPr="00194174">
              <w:rPr>
                <w:b/>
                <w:spacing w:val="-2"/>
                <w:lang w:val="en-US"/>
              </w:rPr>
              <w:t>Характеристики</w:t>
            </w:r>
            <w:r w:rsidRPr="00194174">
              <w:rPr>
                <w:b/>
                <w:spacing w:val="-10"/>
                <w:lang w:val="en-US"/>
              </w:rPr>
              <w:t xml:space="preserve"> </w:t>
            </w:r>
            <w:r w:rsidRPr="00194174">
              <w:rPr>
                <w:b/>
                <w:spacing w:val="-1"/>
                <w:lang w:val="en-US"/>
              </w:rPr>
              <w:t>объекта</w:t>
            </w:r>
          </w:p>
        </w:tc>
        <w:tc>
          <w:tcPr>
            <w:tcW w:w="4339" w:type="dxa"/>
            <w:gridSpan w:val="5"/>
          </w:tcPr>
          <w:p w:rsidR="00C92FC1" w:rsidRPr="00194174" w:rsidRDefault="00C92FC1" w:rsidP="00194174">
            <w:pPr>
              <w:pStyle w:val="TableParagraph"/>
              <w:spacing w:before="83"/>
              <w:ind w:left="819"/>
              <w:jc w:val="left"/>
              <w:rPr>
                <w:b/>
                <w:lang w:val="en-US"/>
              </w:rPr>
            </w:pPr>
            <w:r w:rsidRPr="00194174">
              <w:rPr>
                <w:b/>
                <w:spacing w:val="-2"/>
                <w:lang w:val="en-US"/>
              </w:rPr>
              <w:t>Описание</w:t>
            </w:r>
            <w:r w:rsidRPr="00194174">
              <w:rPr>
                <w:b/>
                <w:spacing w:val="-7"/>
                <w:lang w:val="en-US"/>
              </w:rPr>
              <w:t xml:space="preserve"> </w:t>
            </w:r>
            <w:r w:rsidRPr="00194174">
              <w:rPr>
                <w:b/>
                <w:spacing w:val="-2"/>
                <w:lang w:val="en-US"/>
              </w:rPr>
              <w:t>характеристик</w:t>
            </w:r>
          </w:p>
        </w:tc>
      </w:tr>
      <w:tr w:rsidR="00C92FC1" w:rsidRPr="00194174" w:rsidTr="00194174">
        <w:trPr>
          <w:trHeight w:val="330"/>
        </w:trPr>
        <w:tc>
          <w:tcPr>
            <w:tcW w:w="845" w:type="dxa"/>
          </w:tcPr>
          <w:p w:rsidR="00C92FC1" w:rsidRPr="00194174" w:rsidRDefault="00C92FC1" w:rsidP="00194174">
            <w:pPr>
              <w:pStyle w:val="TableParagraph"/>
              <w:spacing w:before="33"/>
              <w:ind w:left="19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1</w:t>
            </w:r>
          </w:p>
        </w:tc>
        <w:tc>
          <w:tcPr>
            <w:tcW w:w="5187" w:type="dxa"/>
            <w:gridSpan w:val="9"/>
          </w:tcPr>
          <w:p w:rsidR="00C92FC1" w:rsidRPr="00194174" w:rsidRDefault="00C92FC1" w:rsidP="00194174">
            <w:pPr>
              <w:pStyle w:val="TableParagraph"/>
              <w:spacing w:before="33"/>
              <w:ind w:left="15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2</w:t>
            </w:r>
          </w:p>
        </w:tc>
        <w:tc>
          <w:tcPr>
            <w:tcW w:w="4339" w:type="dxa"/>
            <w:gridSpan w:val="5"/>
          </w:tcPr>
          <w:p w:rsidR="00C92FC1" w:rsidRPr="00194174" w:rsidRDefault="00C92FC1" w:rsidP="00194174">
            <w:pPr>
              <w:pStyle w:val="TableParagraph"/>
              <w:spacing w:before="33"/>
              <w:ind w:left="19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3</w:t>
            </w:r>
          </w:p>
        </w:tc>
      </w:tr>
      <w:tr w:rsidR="00C92FC1" w:rsidRPr="00194174" w:rsidTr="00194174">
        <w:trPr>
          <w:trHeight w:val="429"/>
        </w:trPr>
        <w:tc>
          <w:tcPr>
            <w:tcW w:w="845" w:type="dxa"/>
          </w:tcPr>
          <w:p w:rsidR="00C92FC1" w:rsidRPr="00194174" w:rsidRDefault="00C92FC1" w:rsidP="00194174">
            <w:pPr>
              <w:pStyle w:val="TableParagraph"/>
              <w:spacing w:before="76"/>
              <w:ind w:left="111" w:right="95"/>
              <w:rPr>
                <w:lang w:val="en-US"/>
              </w:rPr>
            </w:pPr>
            <w:r w:rsidRPr="00194174">
              <w:rPr>
                <w:lang w:val="en-US"/>
              </w:rPr>
              <w:t>1.</w:t>
            </w:r>
          </w:p>
        </w:tc>
        <w:tc>
          <w:tcPr>
            <w:tcW w:w="5187" w:type="dxa"/>
            <w:gridSpan w:val="9"/>
          </w:tcPr>
          <w:p w:rsidR="00C92FC1" w:rsidRPr="00194174" w:rsidRDefault="00C92FC1" w:rsidP="00194174">
            <w:pPr>
              <w:pStyle w:val="TableParagraph"/>
              <w:spacing w:before="76"/>
              <w:ind w:left="71"/>
              <w:jc w:val="left"/>
              <w:rPr>
                <w:lang w:val="en-US"/>
              </w:rPr>
            </w:pPr>
            <w:r w:rsidRPr="00194174">
              <w:rPr>
                <w:spacing w:val="-2"/>
                <w:lang w:val="en-US"/>
              </w:rPr>
              <w:t>Местоположение</w:t>
            </w:r>
            <w:r w:rsidRPr="00194174">
              <w:rPr>
                <w:spacing w:val="-10"/>
                <w:lang w:val="en-US"/>
              </w:rPr>
              <w:t xml:space="preserve"> </w:t>
            </w:r>
            <w:r w:rsidRPr="00194174">
              <w:rPr>
                <w:spacing w:val="-1"/>
                <w:lang w:val="en-US"/>
              </w:rPr>
              <w:t>объекта</w:t>
            </w:r>
          </w:p>
        </w:tc>
        <w:tc>
          <w:tcPr>
            <w:tcW w:w="4339" w:type="dxa"/>
            <w:gridSpan w:val="5"/>
          </w:tcPr>
          <w:p w:rsidR="00C92FC1" w:rsidRPr="00194174" w:rsidRDefault="00C92FC1" w:rsidP="00194174">
            <w:pPr>
              <w:pStyle w:val="TableParagraph"/>
              <w:spacing w:before="76"/>
              <w:ind w:left="123"/>
              <w:jc w:val="left"/>
              <w:rPr>
                <w:lang w:val="en-US"/>
              </w:rPr>
            </w:pPr>
            <w:r w:rsidRPr="00194174">
              <w:rPr>
                <w:spacing w:val="-2"/>
                <w:lang w:val="en-US"/>
              </w:rPr>
              <w:t>Тамбовская</w:t>
            </w:r>
            <w:r w:rsidRPr="00194174">
              <w:rPr>
                <w:spacing w:val="-12"/>
                <w:lang w:val="en-US"/>
              </w:rPr>
              <w:t xml:space="preserve"> </w:t>
            </w:r>
            <w:r w:rsidRPr="00194174">
              <w:rPr>
                <w:spacing w:val="-1"/>
                <w:lang w:val="en-US"/>
              </w:rPr>
              <w:t>область,</w:t>
            </w:r>
            <w:r w:rsidRPr="00194174">
              <w:rPr>
                <w:spacing w:val="-11"/>
                <w:lang w:val="en-US"/>
              </w:rPr>
              <w:t xml:space="preserve"> </w:t>
            </w:r>
            <w:r w:rsidRPr="00194174">
              <w:rPr>
                <w:spacing w:val="-1"/>
                <w:lang w:val="en-US"/>
              </w:rPr>
              <w:t>город</w:t>
            </w:r>
            <w:r w:rsidRPr="00194174">
              <w:rPr>
                <w:spacing w:val="-10"/>
                <w:lang w:val="en-US"/>
              </w:rPr>
              <w:t xml:space="preserve"> </w:t>
            </w:r>
            <w:r w:rsidRPr="00194174">
              <w:rPr>
                <w:spacing w:val="-1"/>
                <w:lang w:val="en-US"/>
              </w:rPr>
              <w:t>Кирсанов</w:t>
            </w:r>
          </w:p>
        </w:tc>
      </w:tr>
      <w:tr w:rsidR="00C92FC1" w:rsidRPr="00194174" w:rsidTr="00194174">
        <w:trPr>
          <w:trHeight w:val="656"/>
        </w:trPr>
        <w:tc>
          <w:tcPr>
            <w:tcW w:w="845" w:type="dxa"/>
          </w:tcPr>
          <w:p w:rsidR="00C92FC1" w:rsidRPr="00194174" w:rsidRDefault="00C92FC1" w:rsidP="00194174">
            <w:pPr>
              <w:pStyle w:val="TableParagraph"/>
              <w:spacing w:before="191"/>
              <w:ind w:left="111" w:right="95"/>
              <w:rPr>
                <w:lang w:val="en-US"/>
              </w:rPr>
            </w:pPr>
            <w:r w:rsidRPr="00194174">
              <w:rPr>
                <w:lang w:val="en-US"/>
              </w:rPr>
              <w:t>2.</w:t>
            </w:r>
          </w:p>
        </w:tc>
        <w:tc>
          <w:tcPr>
            <w:tcW w:w="5187" w:type="dxa"/>
            <w:gridSpan w:val="9"/>
          </w:tcPr>
          <w:p w:rsidR="00C92FC1" w:rsidRPr="00E12691" w:rsidRDefault="00C92FC1" w:rsidP="00194174">
            <w:pPr>
              <w:pStyle w:val="TableParagraph"/>
              <w:spacing w:before="71" w:line="248" w:lineRule="exact"/>
              <w:ind w:left="71"/>
              <w:jc w:val="left"/>
            </w:pPr>
            <w:r w:rsidRPr="00194174">
              <w:rPr>
                <w:spacing w:val="-1"/>
              </w:rPr>
              <w:t>Площадь</w:t>
            </w:r>
            <w:r w:rsidRPr="00194174">
              <w:rPr>
                <w:spacing w:val="-11"/>
              </w:rPr>
              <w:t xml:space="preserve"> </w:t>
            </w:r>
            <w:r w:rsidRPr="00194174">
              <w:rPr>
                <w:spacing w:val="-1"/>
              </w:rPr>
              <w:t>объекта</w:t>
            </w:r>
            <w:r w:rsidRPr="00194174">
              <w:rPr>
                <w:spacing w:val="-11"/>
              </w:rPr>
              <w:t xml:space="preserve"> </w:t>
            </w:r>
            <w:r w:rsidRPr="00194174">
              <w:rPr>
                <w:spacing w:val="-1"/>
              </w:rPr>
              <w:t>+/-</w:t>
            </w:r>
            <w:r w:rsidRPr="00194174">
              <w:rPr>
                <w:spacing w:val="-12"/>
              </w:rPr>
              <w:t xml:space="preserve"> </w:t>
            </w:r>
            <w:r w:rsidRPr="00194174">
              <w:rPr>
                <w:spacing w:val="-1"/>
              </w:rPr>
              <w:t>величина</w:t>
            </w:r>
          </w:p>
          <w:p w:rsidR="00C92FC1" w:rsidRPr="00E12691" w:rsidRDefault="00C92FC1" w:rsidP="00194174">
            <w:pPr>
              <w:pStyle w:val="TableParagraph"/>
              <w:spacing w:before="0" w:line="248" w:lineRule="exact"/>
              <w:ind w:left="71"/>
              <w:jc w:val="left"/>
            </w:pPr>
            <w:r w:rsidRPr="00194174">
              <w:rPr>
                <w:spacing w:val="-2"/>
              </w:rPr>
              <w:t>погрешности</w:t>
            </w:r>
            <w:r w:rsidRPr="00194174">
              <w:rPr>
                <w:spacing w:val="-10"/>
              </w:rPr>
              <w:t xml:space="preserve"> </w:t>
            </w:r>
            <w:r w:rsidRPr="00194174">
              <w:rPr>
                <w:spacing w:val="-1"/>
              </w:rPr>
              <w:t>определения</w:t>
            </w:r>
            <w:r w:rsidRPr="00194174">
              <w:rPr>
                <w:spacing w:val="-7"/>
              </w:rPr>
              <w:t xml:space="preserve"> </w:t>
            </w:r>
            <w:r w:rsidRPr="00194174">
              <w:rPr>
                <w:spacing w:val="-1"/>
              </w:rPr>
              <w:t>площади</w:t>
            </w:r>
            <w:r w:rsidRPr="00194174">
              <w:rPr>
                <w:spacing w:val="-10"/>
              </w:rPr>
              <w:t xml:space="preserve"> </w:t>
            </w:r>
            <w:r w:rsidRPr="00194174">
              <w:rPr>
                <w:spacing w:val="-1"/>
              </w:rPr>
              <w:t>(Р</w:t>
            </w:r>
            <w:r w:rsidRPr="00194174">
              <w:rPr>
                <w:spacing w:val="-10"/>
              </w:rPr>
              <w:t xml:space="preserve"> </w:t>
            </w:r>
            <w:r w:rsidRPr="00194174">
              <w:rPr>
                <w:spacing w:val="-1"/>
              </w:rPr>
              <w:t>+/-</w:t>
            </w:r>
            <w:r w:rsidRPr="00194174">
              <w:rPr>
                <w:spacing w:val="-12"/>
              </w:rPr>
              <w:t xml:space="preserve"> </w:t>
            </w:r>
            <w:r w:rsidRPr="00194174">
              <w:rPr>
                <w:spacing w:val="-1"/>
              </w:rPr>
              <w:t>Дельта</w:t>
            </w:r>
            <w:r w:rsidRPr="00194174">
              <w:rPr>
                <w:spacing w:val="-9"/>
              </w:rPr>
              <w:t xml:space="preserve"> </w:t>
            </w:r>
            <w:r w:rsidRPr="00194174">
              <w:rPr>
                <w:spacing w:val="-1"/>
              </w:rPr>
              <w:t>Р)</w:t>
            </w:r>
          </w:p>
        </w:tc>
        <w:tc>
          <w:tcPr>
            <w:tcW w:w="4339" w:type="dxa"/>
            <w:gridSpan w:val="5"/>
          </w:tcPr>
          <w:p w:rsidR="00C92FC1" w:rsidRPr="00194174" w:rsidRDefault="00C92FC1" w:rsidP="00194174">
            <w:pPr>
              <w:pStyle w:val="TableParagraph"/>
              <w:spacing w:before="191"/>
              <w:ind w:left="12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5132</w:t>
            </w:r>
            <w:r w:rsidRPr="00194174">
              <w:rPr>
                <w:spacing w:val="-9"/>
                <w:lang w:val="en-US"/>
              </w:rPr>
              <w:t xml:space="preserve"> </w:t>
            </w:r>
            <w:r w:rsidRPr="00194174">
              <w:rPr>
                <w:lang w:val="en-US"/>
              </w:rPr>
              <w:t>+/-</w:t>
            </w:r>
            <w:r w:rsidRPr="00194174">
              <w:rPr>
                <w:spacing w:val="-12"/>
                <w:lang w:val="en-US"/>
              </w:rPr>
              <w:t xml:space="preserve"> </w:t>
            </w:r>
            <w:smartTag w:uri="urn:schemas-microsoft-com:office:smarttags" w:element="metricconverter">
              <w:smartTagPr>
                <w:attr w:name="ProductID" w:val="25 м²"/>
              </w:smartTagPr>
              <w:r w:rsidRPr="00194174">
                <w:rPr>
                  <w:lang w:val="en-US"/>
                </w:rPr>
                <w:t>25</w:t>
              </w:r>
              <w:r w:rsidRPr="00194174">
                <w:rPr>
                  <w:spacing w:val="-7"/>
                  <w:lang w:val="en-US"/>
                </w:rPr>
                <w:t xml:space="preserve"> </w:t>
              </w:r>
              <w:r w:rsidRPr="00194174">
                <w:rPr>
                  <w:lang w:val="en-US"/>
                </w:rPr>
                <w:t>м²</w:t>
              </w:r>
            </w:smartTag>
          </w:p>
        </w:tc>
      </w:tr>
      <w:tr w:rsidR="00C92FC1" w:rsidRPr="00194174" w:rsidTr="00194174">
        <w:trPr>
          <w:trHeight w:val="3239"/>
        </w:trPr>
        <w:tc>
          <w:tcPr>
            <w:tcW w:w="845" w:type="dxa"/>
          </w:tcPr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7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1"/>
              <w:ind w:left="111" w:right="95"/>
              <w:rPr>
                <w:sz w:val="16"/>
                <w:szCs w:val="16"/>
                <w:lang w:val="en-US"/>
              </w:rPr>
            </w:pPr>
            <w:r w:rsidRPr="00194174">
              <w:rPr>
                <w:sz w:val="16"/>
                <w:szCs w:val="16"/>
                <w:lang w:val="en-US"/>
              </w:rPr>
              <w:t>3.</w:t>
            </w:r>
          </w:p>
        </w:tc>
        <w:tc>
          <w:tcPr>
            <w:tcW w:w="5187" w:type="dxa"/>
            <w:gridSpan w:val="9"/>
          </w:tcPr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7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1"/>
              <w:ind w:left="71"/>
              <w:jc w:val="left"/>
              <w:rPr>
                <w:sz w:val="16"/>
                <w:szCs w:val="16"/>
                <w:lang w:val="en-US"/>
              </w:rPr>
            </w:pPr>
            <w:r w:rsidRPr="00194174">
              <w:rPr>
                <w:spacing w:val="-1"/>
                <w:sz w:val="16"/>
                <w:szCs w:val="16"/>
                <w:lang w:val="en-US"/>
              </w:rPr>
              <w:t>Иные</w:t>
            </w:r>
            <w:r w:rsidRPr="00194174">
              <w:rPr>
                <w:spacing w:val="-12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pacing w:val="-1"/>
                <w:sz w:val="16"/>
                <w:szCs w:val="16"/>
                <w:lang w:val="en-US"/>
              </w:rPr>
              <w:t>характеристики</w:t>
            </w:r>
            <w:r w:rsidRPr="00194174">
              <w:rPr>
                <w:spacing w:val="-12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pacing w:val="-1"/>
                <w:sz w:val="16"/>
                <w:szCs w:val="16"/>
                <w:lang w:val="en-US"/>
              </w:rPr>
              <w:t>объекта</w:t>
            </w:r>
          </w:p>
        </w:tc>
        <w:tc>
          <w:tcPr>
            <w:tcW w:w="4339" w:type="dxa"/>
            <w:gridSpan w:val="5"/>
          </w:tcPr>
          <w:p w:rsidR="00C92FC1" w:rsidRPr="00194174" w:rsidRDefault="00C92FC1" w:rsidP="00194174">
            <w:pPr>
              <w:pStyle w:val="TableParagraph"/>
              <w:spacing w:before="60" w:line="228" w:lineRule="auto"/>
              <w:ind w:left="70" w:right="64" w:firstLine="52"/>
              <w:jc w:val="left"/>
              <w:rPr>
                <w:sz w:val="16"/>
                <w:szCs w:val="16"/>
              </w:rPr>
            </w:pPr>
            <w:r w:rsidRPr="00194174">
              <w:rPr>
                <w:sz w:val="16"/>
                <w:szCs w:val="16"/>
              </w:rPr>
              <w:t>Публичный сервитут в целях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складирования строительных и иных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материалов, возведения некапитальных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строений, сооружений (включая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ограждения, бытовки, навесы) и (или)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размещения строительной техники,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которые необходимы для обеспечения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1"/>
                <w:sz w:val="16"/>
                <w:szCs w:val="16"/>
              </w:rPr>
              <w:t xml:space="preserve">строительства, </w:t>
            </w:r>
            <w:r w:rsidRPr="00194174">
              <w:rPr>
                <w:sz w:val="16"/>
                <w:szCs w:val="16"/>
              </w:rPr>
              <w:t>реконструкции, ремонта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инженерных сооружений, объектов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транспортной инфраструктуры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федерального, регионального или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местного значения, на срок указанных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1"/>
                <w:sz w:val="16"/>
                <w:szCs w:val="16"/>
              </w:rPr>
              <w:t xml:space="preserve">строительства, </w:t>
            </w:r>
            <w:r w:rsidRPr="00194174">
              <w:rPr>
                <w:sz w:val="16"/>
                <w:szCs w:val="16"/>
              </w:rPr>
              <w:t>реконструкции, ремонта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объекта</w:t>
            </w:r>
            <w:r w:rsidRPr="00194174">
              <w:rPr>
                <w:spacing w:val="-7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«ВЛ</w:t>
            </w:r>
            <w:r w:rsidRPr="00194174">
              <w:rPr>
                <w:spacing w:val="-7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35кВ</w:t>
            </w:r>
            <w:r w:rsidRPr="00194174">
              <w:rPr>
                <w:spacing w:val="-8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Кирсановская-Уметская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с</w:t>
            </w:r>
            <w:r w:rsidRPr="00194174">
              <w:rPr>
                <w:spacing w:val="-10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отпайками»</w:t>
            </w:r>
            <w:r w:rsidRPr="00194174">
              <w:rPr>
                <w:spacing w:val="-1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при</w:t>
            </w:r>
            <w:r w:rsidRPr="00194174">
              <w:rPr>
                <w:spacing w:val="-1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реализации</w:t>
            </w:r>
            <w:r w:rsidRPr="00194174">
              <w:rPr>
                <w:spacing w:val="-1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проекта:</w:t>
            </w:r>
          </w:p>
          <w:p w:rsidR="00C92FC1" w:rsidRPr="00194174" w:rsidRDefault="00C92FC1" w:rsidP="00194174">
            <w:pPr>
              <w:pStyle w:val="TableParagraph"/>
              <w:spacing w:before="17" w:line="228" w:lineRule="auto"/>
              <w:ind w:left="70" w:right="116"/>
              <w:jc w:val="left"/>
              <w:rPr>
                <w:sz w:val="16"/>
                <w:szCs w:val="16"/>
              </w:rPr>
            </w:pPr>
            <w:r w:rsidRPr="00194174">
              <w:rPr>
                <w:spacing w:val="-2"/>
                <w:sz w:val="16"/>
                <w:szCs w:val="16"/>
              </w:rPr>
              <w:t xml:space="preserve">«Переустройство </w:t>
            </w:r>
            <w:r w:rsidRPr="00194174">
              <w:rPr>
                <w:spacing w:val="-1"/>
                <w:sz w:val="16"/>
                <w:szCs w:val="16"/>
              </w:rPr>
              <w:t>ВЛ 35кВ Кирсановская-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pacing w:val="-1"/>
                <w:sz w:val="16"/>
                <w:szCs w:val="16"/>
              </w:rPr>
              <w:t>Уметская</w:t>
            </w:r>
            <w:r w:rsidRPr="00194174">
              <w:rPr>
                <w:spacing w:val="-13"/>
                <w:sz w:val="16"/>
                <w:szCs w:val="16"/>
              </w:rPr>
              <w:t xml:space="preserve"> </w:t>
            </w:r>
            <w:r w:rsidRPr="00194174">
              <w:rPr>
                <w:spacing w:val="-1"/>
                <w:sz w:val="16"/>
                <w:szCs w:val="16"/>
              </w:rPr>
              <w:t>с</w:t>
            </w:r>
            <w:r w:rsidRPr="00194174">
              <w:rPr>
                <w:spacing w:val="-11"/>
                <w:sz w:val="16"/>
                <w:szCs w:val="16"/>
              </w:rPr>
              <w:t xml:space="preserve"> </w:t>
            </w:r>
            <w:r w:rsidRPr="00194174">
              <w:rPr>
                <w:spacing w:val="-1"/>
                <w:sz w:val="16"/>
                <w:szCs w:val="16"/>
              </w:rPr>
              <w:t>отпайками</w:t>
            </w:r>
            <w:r w:rsidRPr="00194174">
              <w:rPr>
                <w:spacing w:val="-1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(инв.</w:t>
            </w:r>
            <w:r w:rsidRPr="00194174">
              <w:rPr>
                <w:spacing w:val="-1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№</w:t>
            </w:r>
            <w:r w:rsidRPr="00194174">
              <w:rPr>
                <w:spacing w:val="-1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30013)</w:t>
            </w:r>
            <w:r w:rsidRPr="00194174">
              <w:rPr>
                <w:spacing w:val="-10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(ВЛ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35кВ «Уметская 1»)». Публичный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сервитут устанавливается сроком на 11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месяцев. Обладатель публичного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сервитута - Публичное акционерное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общество "Россети Центр", ОГРН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1046900099498,</w:t>
            </w:r>
            <w:r w:rsidRPr="00194174">
              <w:rPr>
                <w:spacing w:val="-9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ИНН</w:t>
            </w:r>
            <w:r w:rsidRPr="00194174">
              <w:rPr>
                <w:spacing w:val="-10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6901067107,</w:t>
            </w:r>
          </w:p>
          <w:p w:rsidR="00C92FC1" w:rsidRPr="00194174" w:rsidRDefault="00C92FC1" w:rsidP="00194174">
            <w:pPr>
              <w:pStyle w:val="TableParagraph"/>
              <w:spacing w:before="5" w:line="230" w:lineRule="auto"/>
              <w:ind w:left="70" w:right="406"/>
              <w:jc w:val="both"/>
              <w:rPr>
                <w:sz w:val="16"/>
                <w:szCs w:val="16"/>
              </w:rPr>
            </w:pPr>
            <w:r w:rsidRPr="00194174">
              <w:rPr>
                <w:spacing w:val="-1"/>
                <w:sz w:val="16"/>
                <w:szCs w:val="16"/>
              </w:rPr>
              <w:t xml:space="preserve">почтовый адрес: </w:t>
            </w:r>
            <w:smartTag w:uri="urn:schemas-microsoft-com:office:smarttags" w:element="metricconverter">
              <w:smartTagPr>
                <w:attr w:name="ProductID" w:val="119107, г"/>
              </w:smartTagPr>
              <w:r w:rsidRPr="00194174">
                <w:rPr>
                  <w:spacing w:val="-1"/>
                  <w:sz w:val="16"/>
                  <w:szCs w:val="16"/>
                </w:rPr>
                <w:t>119107, г</w:t>
              </w:r>
            </w:smartTag>
            <w:r w:rsidRPr="00194174">
              <w:rPr>
                <w:spacing w:val="-1"/>
                <w:sz w:val="16"/>
                <w:szCs w:val="16"/>
              </w:rPr>
              <w:t xml:space="preserve">. Москва, </w:t>
            </w:r>
            <w:r w:rsidRPr="00194174">
              <w:rPr>
                <w:sz w:val="16"/>
                <w:szCs w:val="16"/>
              </w:rPr>
              <w:t>ул.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Малая</w:t>
            </w:r>
            <w:r w:rsidRPr="00194174">
              <w:rPr>
                <w:spacing w:val="-10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Ордынка,</w:t>
            </w:r>
            <w:r w:rsidRPr="00194174">
              <w:rPr>
                <w:spacing w:val="-10"/>
                <w:sz w:val="16"/>
                <w:szCs w:val="16"/>
              </w:rPr>
              <w:t xml:space="preserve"> </w:t>
            </w:r>
            <w:r w:rsidRPr="00194174">
              <w:rPr>
                <w:spacing w:val="-1"/>
                <w:sz w:val="16"/>
                <w:szCs w:val="16"/>
              </w:rPr>
              <w:t>15,</w:t>
            </w:r>
            <w:r w:rsidRPr="00194174">
              <w:rPr>
                <w:spacing w:val="-9"/>
                <w:sz w:val="16"/>
                <w:szCs w:val="16"/>
              </w:rPr>
              <w:t xml:space="preserve"> </w:t>
            </w:r>
            <w:r w:rsidRPr="00194174">
              <w:rPr>
                <w:spacing w:val="-1"/>
                <w:sz w:val="16"/>
                <w:szCs w:val="16"/>
              </w:rPr>
              <w:t>адрес</w:t>
            </w:r>
            <w:r w:rsidRPr="00194174">
              <w:rPr>
                <w:spacing w:val="-11"/>
                <w:sz w:val="16"/>
                <w:szCs w:val="16"/>
              </w:rPr>
              <w:t xml:space="preserve"> </w:t>
            </w:r>
            <w:r w:rsidRPr="00194174">
              <w:rPr>
                <w:spacing w:val="-1"/>
                <w:sz w:val="16"/>
                <w:szCs w:val="16"/>
              </w:rPr>
              <w:t>электронной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почты:</w:t>
            </w:r>
            <w:r w:rsidRPr="00194174">
              <w:rPr>
                <w:spacing w:val="-6"/>
                <w:sz w:val="16"/>
                <w:szCs w:val="16"/>
              </w:rPr>
              <w:t xml:space="preserve"> </w:t>
            </w:r>
            <w:hyperlink r:id="rId5">
              <w:r w:rsidRPr="00194174">
                <w:rPr>
                  <w:sz w:val="16"/>
                  <w:szCs w:val="16"/>
                  <w:lang w:val="en-US"/>
                </w:rPr>
                <w:t>posta</w:t>
              </w:r>
              <w:r w:rsidRPr="00194174">
                <w:rPr>
                  <w:sz w:val="16"/>
                  <w:szCs w:val="16"/>
                </w:rPr>
                <w:t>@</w:t>
              </w:r>
              <w:r w:rsidRPr="00194174">
                <w:rPr>
                  <w:sz w:val="16"/>
                  <w:szCs w:val="16"/>
                  <w:lang w:val="en-US"/>
                </w:rPr>
                <w:t>mrsk</w:t>
              </w:r>
              <w:r w:rsidRPr="00194174">
                <w:rPr>
                  <w:sz w:val="16"/>
                  <w:szCs w:val="16"/>
                </w:rPr>
                <w:t>-1.</w:t>
              </w:r>
              <w:r w:rsidRPr="00194174">
                <w:rPr>
                  <w:sz w:val="16"/>
                  <w:szCs w:val="16"/>
                  <w:lang w:val="en-US"/>
                </w:rPr>
                <w:t>ru</w:t>
              </w:r>
              <w:r w:rsidRPr="00194174">
                <w:rPr>
                  <w:sz w:val="16"/>
                  <w:szCs w:val="16"/>
                </w:rPr>
                <w:t>.</w:t>
              </w:r>
            </w:hyperlink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25"/>
        </w:trPr>
        <w:tc>
          <w:tcPr>
            <w:tcW w:w="10371" w:type="dxa"/>
            <w:gridSpan w:val="15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2259" w:right="2248"/>
              <w:rPr>
                <w:b/>
                <w:sz w:val="28"/>
                <w:lang w:val="en-US"/>
              </w:rPr>
            </w:pPr>
            <w:r w:rsidRPr="00194174">
              <w:rPr>
                <w:b/>
                <w:sz w:val="28"/>
                <w:lang w:val="en-US"/>
              </w:rPr>
              <w:t>Раздел</w:t>
            </w:r>
            <w:r w:rsidRPr="00194174">
              <w:rPr>
                <w:b/>
                <w:spacing w:val="-10"/>
                <w:sz w:val="28"/>
                <w:lang w:val="en-US"/>
              </w:rPr>
              <w:t xml:space="preserve"> </w:t>
            </w:r>
            <w:r w:rsidRPr="00194174">
              <w:rPr>
                <w:b/>
                <w:sz w:val="28"/>
                <w:lang w:val="en-US"/>
              </w:rPr>
              <w:t>2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03"/>
        </w:trPr>
        <w:tc>
          <w:tcPr>
            <w:tcW w:w="10371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12"/>
              <w:ind w:left="2263" w:right="2248"/>
              <w:rPr>
                <w:b/>
                <w:sz w:val="28"/>
              </w:rPr>
            </w:pPr>
            <w:r w:rsidRPr="00194174">
              <w:rPr>
                <w:b/>
                <w:spacing w:val="-1"/>
                <w:sz w:val="28"/>
              </w:rPr>
              <w:t>Сведения</w:t>
            </w:r>
            <w:r w:rsidRPr="00194174">
              <w:rPr>
                <w:b/>
                <w:spacing w:val="-15"/>
                <w:sz w:val="28"/>
              </w:rPr>
              <w:t xml:space="preserve"> </w:t>
            </w:r>
            <w:r w:rsidRPr="00194174">
              <w:rPr>
                <w:b/>
                <w:spacing w:val="-1"/>
                <w:sz w:val="28"/>
              </w:rPr>
              <w:t>о</w:t>
            </w:r>
            <w:r w:rsidRPr="00194174">
              <w:rPr>
                <w:b/>
                <w:spacing w:val="-14"/>
                <w:sz w:val="28"/>
              </w:rPr>
              <w:t xml:space="preserve"> </w:t>
            </w:r>
            <w:r w:rsidRPr="00194174">
              <w:rPr>
                <w:b/>
                <w:spacing w:val="-1"/>
                <w:sz w:val="28"/>
              </w:rPr>
              <w:t>местоположении</w:t>
            </w:r>
            <w:r w:rsidRPr="00194174">
              <w:rPr>
                <w:b/>
                <w:spacing w:val="-15"/>
                <w:sz w:val="28"/>
              </w:rPr>
              <w:t xml:space="preserve"> </w:t>
            </w:r>
            <w:r w:rsidRPr="00194174">
              <w:rPr>
                <w:b/>
                <w:sz w:val="28"/>
              </w:rPr>
              <w:t>границ</w:t>
            </w:r>
            <w:r w:rsidRPr="00194174">
              <w:rPr>
                <w:b/>
                <w:spacing w:val="-16"/>
                <w:sz w:val="28"/>
              </w:rPr>
              <w:t xml:space="preserve"> </w:t>
            </w:r>
            <w:r w:rsidRPr="00194174">
              <w:rPr>
                <w:b/>
                <w:sz w:val="28"/>
              </w:rPr>
              <w:t>объекта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28"/>
        </w:trPr>
        <w:tc>
          <w:tcPr>
            <w:tcW w:w="10371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29"/>
              <w:ind w:left="71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1.</w:t>
            </w:r>
            <w:r w:rsidRPr="00194174">
              <w:rPr>
                <w:spacing w:val="-12"/>
                <w:lang w:val="en-US"/>
              </w:rPr>
              <w:t xml:space="preserve"> </w:t>
            </w:r>
            <w:r w:rsidRPr="00194174">
              <w:rPr>
                <w:lang w:val="en-US"/>
              </w:rPr>
              <w:t>Система</w:t>
            </w:r>
            <w:r w:rsidRPr="00194174">
              <w:rPr>
                <w:spacing w:val="-12"/>
                <w:lang w:val="en-US"/>
              </w:rPr>
              <w:t xml:space="preserve"> </w:t>
            </w:r>
            <w:r w:rsidRPr="00194174">
              <w:rPr>
                <w:lang w:val="en-US"/>
              </w:rPr>
              <w:t>координат</w:t>
            </w:r>
            <w:r w:rsidRPr="00194174">
              <w:rPr>
                <w:spacing w:val="25"/>
                <w:lang w:val="en-US"/>
              </w:rPr>
              <w:t xml:space="preserve"> </w:t>
            </w:r>
            <w:r w:rsidRPr="00194174">
              <w:rPr>
                <w:lang w:val="en-US"/>
              </w:rPr>
              <w:t>МСК-68,</w:t>
            </w:r>
            <w:r w:rsidRPr="00194174">
              <w:rPr>
                <w:spacing w:val="-13"/>
                <w:lang w:val="en-US"/>
              </w:rPr>
              <w:t xml:space="preserve"> </w:t>
            </w:r>
            <w:r w:rsidRPr="00194174">
              <w:rPr>
                <w:lang w:val="en-US"/>
              </w:rPr>
              <w:t>зона</w:t>
            </w:r>
            <w:r w:rsidRPr="00194174">
              <w:rPr>
                <w:spacing w:val="-12"/>
                <w:lang w:val="en-US"/>
              </w:rPr>
              <w:t xml:space="preserve"> </w:t>
            </w:r>
            <w:r w:rsidRPr="00194174">
              <w:rPr>
                <w:lang w:val="en-US"/>
              </w:rPr>
              <w:t>1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328"/>
        </w:trPr>
        <w:tc>
          <w:tcPr>
            <w:tcW w:w="10371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712573" w:rsidRDefault="00C92FC1" w:rsidP="00194174">
            <w:pPr>
              <w:pStyle w:val="TableParagraph"/>
              <w:spacing w:before="28"/>
              <w:ind w:left="71"/>
              <w:jc w:val="left"/>
            </w:pPr>
            <w:r w:rsidRPr="00194174">
              <w:rPr>
                <w:spacing w:val="-1"/>
              </w:rPr>
              <w:t>2.</w:t>
            </w:r>
            <w:r w:rsidRPr="00194174">
              <w:rPr>
                <w:spacing w:val="-12"/>
              </w:rPr>
              <w:t xml:space="preserve"> </w:t>
            </w:r>
            <w:r w:rsidRPr="00194174">
              <w:rPr>
                <w:spacing w:val="-1"/>
              </w:rPr>
              <w:t>Сведения</w:t>
            </w:r>
            <w:r w:rsidRPr="00194174">
              <w:rPr>
                <w:spacing w:val="-12"/>
              </w:rPr>
              <w:t xml:space="preserve"> </w:t>
            </w:r>
            <w:r w:rsidRPr="00194174">
              <w:rPr>
                <w:spacing w:val="-1"/>
              </w:rPr>
              <w:t>о</w:t>
            </w:r>
            <w:r w:rsidRPr="00194174">
              <w:rPr>
                <w:spacing w:val="-11"/>
              </w:rPr>
              <w:t xml:space="preserve"> </w:t>
            </w:r>
            <w:r w:rsidRPr="00194174">
              <w:rPr>
                <w:spacing w:val="-1"/>
              </w:rPr>
              <w:t>характерных</w:t>
            </w:r>
            <w:r w:rsidRPr="00194174">
              <w:rPr>
                <w:spacing w:val="-11"/>
              </w:rPr>
              <w:t xml:space="preserve"> </w:t>
            </w:r>
            <w:r w:rsidRPr="00194174">
              <w:rPr>
                <w:spacing w:val="-1"/>
              </w:rPr>
              <w:t>точках</w:t>
            </w:r>
            <w:r w:rsidRPr="00194174">
              <w:rPr>
                <w:spacing w:val="-11"/>
              </w:rPr>
              <w:t xml:space="preserve"> </w:t>
            </w:r>
            <w:r w:rsidRPr="00712573">
              <w:t>границ</w:t>
            </w:r>
            <w:r w:rsidRPr="00194174">
              <w:rPr>
                <w:spacing w:val="-12"/>
              </w:rPr>
              <w:t xml:space="preserve"> </w:t>
            </w:r>
            <w:r w:rsidRPr="00712573">
              <w:t>объекта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49"/>
        </w:trPr>
        <w:tc>
          <w:tcPr>
            <w:tcW w:w="2032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</w:rPr>
            </w:pPr>
          </w:p>
          <w:p w:rsidR="00C92FC1" w:rsidRPr="00194174" w:rsidRDefault="00C92FC1" w:rsidP="00194174">
            <w:pPr>
              <w:pStyle w:val="TableParagraph"/>
              <w:spacing w:before="139" w:line="230" w:lineRule="auto"/>
              <w:ind w:left="66" w:right="45" w:hanging="1"/>
              <w:rPr>
                <w:sz w:val="16"/>
                <w:szCs w:val="16"/>
                <w:lang w:val="en-US"/>
              </w:rPr>
            </w:pPr>
            <w:r w:rsidRPr="00194174">
              <w:rPr>
                <w:sz w:val="16"/>
                <w:szCs w:val="16"/>
                <w:lang w:val="en-US"/>
              </w:rPr>
              <w:t>Обозначение</w:t>
            </w:r>
            <w:r w:rsidRPr="00194174">
              <w:rPr>
                <w:spacing w:val="1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pacing w:val="-3"/>
                <w:sz w:val="16"/>
                <w:szCs w:val="16"/>
                <w:lang w:val="en-US"/>
              </w:rPr>
              <w:t xml:space="preserve">характерных </w:t>
            </w:r>
            <w:r w:rsidRPr="00194174">
              <w:rPr>
                <w:spacing w:val="-2"/>
                <w:sz w:val="16"/>
                <w:szCs w:val="16"/>
                <w:lang w:val="en-US"/>
              </w:rPr>
              <w:t>точек</w:t>
            </w:r>
            <w:r w:rsidRPr="00194174">
              <w:rPr>
                <w:spacing w:val="-52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z w:val="16"/>
                <w:szCs w:val="16"/>
                <w:lang w:val="en-US"/>
              </w:rPr>
              <w:t>границ</w:t>
            </w:r>
          </w:p>
        </w:tc>
        <w:tc>
          <w:tcPr>
            <w:tcW w:w="2711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3"/>
              <w:jc w:val="left"/>
              <w:rPr>
                <w:sz w:val="16"/>
                <w:szCs w:val="16"/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ind w:left="610"/>
              <w:jc w:val="left"/>
              <w:rPr>
                <w:sz w:val="16"/>
                <w:szCs w:val="16"/>
                <w:lang w:val="en-US"/>
              </w:rPr>
            </w:pPr>
            <w:r w:rsidRPr="00194174">
              <w:rPr>
                <w:spacing w:val="-1"/>
                <w:sz w:val="16"/>
                <w:szCs w:val="16"/>
                <w:lang w:val="en-US"/>
              </w:rPr>
              <w:t>Координаты,</w:t>
            </w:r>
            <w:r w:rsidRPr="00194174">
              <w:rPr>
                <w:spacing w:val="-10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z w:val="16"/>
                <w:szCs w:val="16"/>
                <w:lang w:val="en-US"/>
              </w:rPr>
              <w:t>м</w:t>
            </w:r>
          </w:p>
        </w:tc>
        <w:tc>
          <w:tcPr>
            <w:tcW w:w="1863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78" w:line="228" w:lineRule="auto"/>
              <w:ind w:left="308" w:right="291" w:firstLine="1"/>
              <w:rPr>
                <w:sz w:val="16"/>
                <w:szCs w:val="16"/>
              </w:rPr>
            </w:pPr>
            <w:r w:rsidRPr="00194174">
              <w:rPr>
                <w:sz w:val="16"/>
                <w:szCs w:val="16"/>
              </w:rPr>
              <w:t>Метод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определения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координат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3"/>
                <w:sz w:val="16"/>
                <w:szCs w:val="16"/>
              </w:rPr>
              <w:t>характерной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точки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58" w:line="228" w:lineRule="auto"/>
              <w:ind w:left="80" w:right="67" w:firstLine="3"/>
              <w:rPr>
                <w:sz w:val="16"/>
                <w:szCs w:val="16"/>
              </w:rPr>
            </w:pPr>
            <w:r w:rsidRPr="00194174">
              <w:rPr>
                <w:sz w:val="16"/>
                <w:szCs w:val="16"/>
              </w:rPr>
              <w:t>Средняя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квадратическая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погрешность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положения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характерной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точки</w:t>
            </w:r>
            <w:r w:rsidRPr="00194174">
              <w:rPr>
                <w:spacing w:val="-8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(М</w:t>
            </w:r>
            <w:r w:rsidRPr="00194174">
              <w:rPr>
                <w:sz w:val="16"/>
                <w:szCs w:val="16"/>
                <w:lang w:val="en-US"/>
              </w:rPr>
              <w:t>t</w:t>
            </w:r>
            <w:r w:rsidRPr="00194174">
              <w:rPr>
                <w:sz w:val="16"/>
                <w:szCs w:val="16"/>
              </w:rPr>
              <w:t>),</w:t>
            </w:r>
            <w:r w:rsidRPr="00194174">
              <w:rPr>
                <w:spacing w:val="-7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м</w:t>
            </w:r>
          </w:p>
        </w:tc>
        <w:tc>
          <w:tcPr>
            <w:tcW w:w="2017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78" w:line="228" w:lineRule="auto"/>
              <w:ind w:left="151" w:right="499" w:hanging="6"/>
              <w:rPr>
                <w:sz w:val="16"/>
                <w:szCs w:val="16"/>
              </w:rPr>
            </w:pPr>
            <w:r w:rsidRPr="00194174">
              <w:rPr>
                <w:sz w:val="16"/>
                <w:szCs w:val="16"/>
              </w:rPr>
              <w:t>Описание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обозначения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точки на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3"/>
                <w:sz w:val="16"/>
                <w:szCs w:val="16"/>
              </w:rPr>
              <w:t xml:space="preserve">местности </w:t>
            </w:r>
            <w:r w:rsidRPr="00194174">
              <w:rPr>
                <w:spacing w:val="-2"/>
                <w:sz w:val="16"/>
                <w:szCs w:val="16"/>
              </w:rPr>
              <w:t>(при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наличии)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555"/>
        </w:trPr>
        <w:tc>
          <w:tcPr>
            <w:tcW w:w="2032" w:type="dxa"/>
            <w:gridSpan w:val="3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widowControl w:val="0"/>
              <w:autoSpaceDE w:val="0"/>
              <w:autoSpaceDN w:val="0"/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712573" w:rsidRDefault="00C92FC1" w:rsidP="00194174">
            <w:pPr>
              <w:pStyle w:val="TableParagraph"/>
              <w:spacing w:before="0"/>
              <w:jc w:val="left"/>
            </w:pPr>
          </w:p>
          <w:p w:rsidR="00C92FC1" w:rsidRPr="00194174" w:rsidRDefault="00C92FC1" w:rsidP="00194174">
            <w:pPr>
              <w:pStyle w:val="TableParagraph"/>
              <w:spacing w:before="1"/>
              <w:ind w:left="18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X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1"/>
              <w:ind w:left="20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Y</w:t>
            </w:r>
          </w:p>
        </w:tc>
        <w:tc>
          <w:tcPr>
            <w:tcW w:w="1863" w:type="dxa"/>
            <w:gridSpan w:val="3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widowControl w:val="0"/>
              <w:autoSpaceDE w:val="0"/>
              <w:autoSpaceDN w:val="0"/>
              <w:spacing w:after="0" w:line="240" w:lineRule="auto"/>
              <w:rPr>
                <w:sz w:val="2"/>
                <w:szCs w:val="2"/>
                <w:lang w:val="en-US"/>
              </w:rPr>
            </w:pPr>
          </w:p>
        </w:tc>
        <w:tc>
          <w:tcPr>
            <w:tcW w:w="1748" w:type="dxa"/>
            <w:gridSpan w:val="2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widowControl w:val="0"/>
              <w:autoSpaceDE w:val="0"/>
              <w:autoSpaceDN w:val="0"/>
              <w:spacing w:after="0" w:line="240" w:lineRule="auto"/>
              <w:rPr>
                <w:sz w:val="2"/>
                <w:szCs w:val="2"/>
                <w:lang w:val="en-US"/>
              </w:rPr>
            </w:pPr>
          </w:p>
        </w:tc>
        <w:tc>
          <w:tcPr>
            <w:tcW w:w="2017" w:type="dxa"/>
            <w:gridSpan w:val="2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widowControl w:val="0"/>
              <w:autoSpaceDE w:val="0"/>
              <w:autoSpaceDN w:val="0"/>
              <w:spacing w:after="0" w:line="240" w:lineRule="auto"/>
              <w:rPr>
                <w:sz w:val="2"/>
                <w:szCs w:val="2"/>
                <w:lang w:val="en-US"/>
              </w:rPr>
            </w:pP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328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33"/>
              <w:ind w:left="22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1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33"/>
              <w:ind w:left="17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2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33"/>
              <w:ind w:left="18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3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33"/>
              <w:ind w:left="17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33"/>
              <w:ind w:left="16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5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33"/>
              <w:ind w:left="847"/>
              <w:jc w:val="left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6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9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22"/>
              <w:rPr>
                <w:lang w:val="en-US"/>
              </w:rPr>
            </w:pPr>
            <w:r w:rsidRPr="00194174">
              <w:rPr>
                <w:lang w:val="en-US"/>
              </w:rPr>
              <w:t>1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422551.35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1339674.60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35" w:lineRule="exact"/>
              <w:ind w:left="177" w:right="165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0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4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22"/>
              <w:rPr>
                <w:lang w:val="en-US"/>
              </w:rPr>
            </w:pPr>
            <w:r w:rsidRPr="00194174">
              <w:rPr>
                <w:lang w:val="en-US"/>
              </w:rPr>
              <w:t>2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422549.98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1339676.01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32" w:lineRule="exact"/>
              <w:ind w:left="177" w:right="165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3" w:lineRule="exact"/>
              <w:ind w:left="177" w:right="160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9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22"/>
              <w:rPr>
                <w:lang w:val="en-US"/>
              </w:rPr>
            </w:pPr>
            <w:r w:rsidRPr="00194174">
              <w:rPr>
                <w:lang w:val="en-US"/>
              </w:rPr>
              <w:t>3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422549.05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1339675.27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9" w:right="191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4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22"/>
              <w:rPr>
                <w:lang w:val="en-US"/>
              </w:rPr>
            </w:pPr>
            <w:r w:rsidRPr="00194174">
              <w:rPr>
                <w:lang w:val="en-US"/>
              </w:rPr>
              <w:t>4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422547.96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1339674.68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32" w:lineRule="exact"/>
              <w:ind w:left="177" w:right="165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3" w:lineRule="exact"/>
              <w:ind w:left="177" w:right="160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6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22"/>
              <w:rPr>
                <w:lang w:val="en-US"/>
              </w:rPr>
            </w:pPr>
            <w:r w:rsidRPr="00194174">
              <w:rPr>
                <w:lang w:val="en-US"/>
              </w:rPr>
              <w:t>5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422546.99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1339674.35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9" w:right="191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6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22"/>
              <w:rPr>
                <w:lang w:val="en-US"/>
              </w:rPr>
            </w:pPr>
            <w:r w:rsidRPr="00194174">
              <w:rPr>
                <w:lang w:val="en-US"/>
              </w:rPr>
              <w:t>6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422545.63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1339674.14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9" w:right="191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6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22"/>
              <w:rPr>
                <w:lang w:val="en-US"/>
              </w:rPr>
            </w:pPr>
            <w:r w:rsidRPr="00194174">
              <w:rPr>
                <w:lang w:val="en-US"/>
              </w:rPr>
              <w:t>7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422544.68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1339674.17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9" w:right="191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6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22"/>
              <w:rPr>
                <w:lang w:val="en-US"/>
              </w:rPr>
            </w:pPr>
            <w:r w:rsidRPr="00194174">
              <w:rPr>
                <w:lang w:val="en-US"/>
              </w:rPr>
              <w:t>8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422543.57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1339674.37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9" w:right="191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6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22"/>
              <w:rPr>
                <w:lang w:val="en-US"/>
              </w:rPr>
            </w:pPr>
            <w:r w:rsidRPr="00194174">
              <w:rPr>
                <w:lang w:val="en-US"/>
              </w:rPr>
              <w:t>9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422533.84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1339681.94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9" w:right="191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6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87" w:right="870"/>
              <w:rPr>
                <w:lang w:val="en-US"/>
              </w:rPr>
            </w:pPr>
            <w:r w:rsidRPr="00194174">
              <w:rPr>
                <w:lang w:val="en-US"/>
              </w:rPr>
              <w:t>10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422538.40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1339688.37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9" w:right="191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6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87" w:right="870"/>
              <w:rPr>
                <w:lang w:val="en-US"/>
              </w:rPr>
            </w:pPr>
            <w:r w:rsidRPr="00194174">
              <w:rPr>
                <w:lang w:val="en-US"/>
              </w:rPr>
              <w:t>11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422516.16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1339704.12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9" w:right="191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6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87" w:right="870"/>
              <w:rPr>
                <w:lang w:val="en-US"/>
              </w:rPr>
            </w:pPr>
            <w:r w:rsidRPr="00194174">
              <w:rPr>
                <w:lang w:val="en-US"/>
              </w:rPr>
              <w:t>12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422478.40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1339739.82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9" w:right="191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6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87" w:right="870"/>
              <w:rPr>
                <w:lang w:val="en-US"/>
              </w:rPr>
            </w:pPr>
            <w:r w:rsidRPr="00194174">
              <w:rPr>
                <w:lang w:val="en-US"/>
              </w:rPr>
              <w:t>13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422434.34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1339785.74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7" w:right="165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0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6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87" w:right="870"/>
              <w:rPr>
                <w:lang w:val="en-US"/>
              </w:rPr>
            </w:pPr>
            <w:r w:rsidRPr="00194174">
              <w:rPr>
                <w:lang w:val="en-US"/>
              </w:rPr>
              <w:t>14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422416.31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1339804.53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7" w:right="165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0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6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887" w:right="870"/>
              <w:rPr>
                <w:lang w:val="en-US"/>
              </w:rPr>
            </w:pPr>
            <w:r w:rsidRPr="00194174">
              <w:rPr>
                <w:lang w:val="en-US"/>
              </w:rPr>
              <w:t>15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422414.57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1339805.48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7" w:right="165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0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6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887" w:right="870"/>
              <w:rPr>
                <w:lang w:val="en-US"/>
              </w:rPr>
            </w:pPr>
            <w:r w:rsidRPr="00194174">
              <w:rPr>
                <w:lang w:val="en-US"/>
              </w:rPr>
              <w:t>16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422413.14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1339807.13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7" w:right="165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0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6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887" w:right="870"/>
              <w:rPr>
                <w:lang w:val="en-US"/>
              </w:rPr>
            </w:pPr>
            <w:r w:rsidRPr="00194174">
              <w:rPr>
                <w:lang w:val="en-US"/>
              </w:rPr>
              <w:t>17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422369.10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1339817.61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7" w:right="165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0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6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887" w:right="870"/>
              <w:rPr>
                <w:lang w:val="en-US"/>
              </w:rPr>
            </w:pPr>
            <w:r w:rsidRPr="00194174">
              <w:rPr>
                <w:lang w:val="en-US"/>
              </w:rPr>
              <w:t>18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422366.37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1339818.28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7" w:right="165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0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4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887" w:right="870"/>
              <w:rPr>
                <w:lang w:val="en-US"/>
              </w:rPr>
            </w:pPr>
            <w:r w:rsidRPr="00194174">
              <w:rPr>
                <w:lang w:val="en-US"/>
              </w:rPr>
              <w:t>19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422367.19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1339803.70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7" w:right="165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1" w:lineRule="exact"/>
              <w:ind w:left="177" w:right="160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9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87" w:right="870"/>
              <w:rPr>
                <w:lang w:val="en-US"/>
              </w:rPr>
            </w:pPr>
            <w:r w:rsidRPr="00194174">
              <w:rPr>
                <w:lang w:val="en-US"/>
              </w:rPr>
              <w:t>20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422367.46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1339798.54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35" w:lineRule="exact"/>
              <w:ind w:left="177" w:right="165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0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4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887" w:right="870"/>
              <w:rPr>
                <w:lang w:val="en-US"/>
              </w:rPr>
            </w:pPr>
            <w:r w:rsidRPr="00194174">
              <w:rPr>
                <w:lang w:val="en-US"/>
              </w:rPr>
              <w:t>21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422370.76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1339795.93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7" w:right="165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1" w:lineRule="exact"/>
              <w:ind w:left="177" w:right="160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5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501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14"/>
              <w:ind w:left="887" w:right="870"/>
              <w:rPr>
                <w:lang w:val="en-US"/>
              </w:rPr>
            </w:pPr>
            <w:r w:rsidRPr="00194174">
              <w:rPr>
                <w:lang w:val="en-US"/>
              </w:rPr>
              <w:t>22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14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422393.58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14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1339777.71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" w:line="240" w:lineRule="exact"/>
              <w:ind w:left="659" w:right="191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14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14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501"/>
        </w:trPr>
        <w:tc>
          <w:tcPr>
            <w:tcW w:w="20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14"/>
              <w:ind w:left="887" w:right="870"/>
              <w:rPr>
                <w:lang w:val="en-US"/>
              </w:rPr>
            </w:pPr>
            <w:r w:rsidRPr="00194174">
              <w:rPr>
                <w:lang w:val="en-US"/>
              </w:rPr>
              <w:t>23</w:t>
            </w:r>
          </w:p>
        </w:tc>
        <w:tc>
          <w:tcPr>
            <w:tcW w:w="13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14"/>
              <w:ind w:left="186" w:right="169"/>
              <w:rPr>
                <w:lang w:val="en-US"/>
              </w:rPr>
            </w:pPr>
            <w:r w:rsidRPr="00194174">
              <w:rPr>
                <w:lang w:val="en-US"/>
              </w:rPr>
              <w:t>422392.63</w:t>
            </w:r>
          </w:p>
        </w:tc>
        <w:tc>
          <w:tcPr>
            <w:tcW w:w="136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14"/>
              <w:ind w:left="138" w:right="123"/>
              <w:rPr>
                <w:lang w:val="en-US"/>
              </w:rPr>
            </w:pPr>
            <w:r w:rsidRPr="00194174">
              <w:rPr>
                <w:lang w:val="en-US"/>
              </w:rPr>
              <w:t>1339775.03</w:t>
            </w:r>
          </w:p>
        </w:tc>
        <w:tc>
          <w:tcPr>
            <w:tcW w:w="18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" w:line="240" w:lineRule="exact"/>
              <w:ind w:left="659" w:right="191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14"/>
              <w:ind w:left="713" w:right="702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14"/>
              <w:ind w:left="8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24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422400.34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1339772.33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25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422412.73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1339762.46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26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422422.21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1339755.71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27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422452.20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1339720.15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28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422451.52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1339723.73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29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422452.25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1339734.31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30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422464.83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1339725.37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31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422469.18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1339720.28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32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422530.31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1339676.95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33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422530.66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1339677.44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34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422537.78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1339671.91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35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422538.95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1339670.55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36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422539.84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1339668.96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37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422540.44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1339666.98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38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422540.55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1339664.56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39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422540.09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1339662.42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4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40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422539.15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1339660.50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1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8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41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422540.86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1339659.48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4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21"/>
              <w:rPr>
                <w:lang w:val="en-US"/>
              </w:rPr>
            </w:pPr>
            <w:r w:rsidRPr="00194174">
              <w:rPr>
                <w:lang w:val="en-US"/>
              </w:rPr>
              <w:t>1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422551.35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1339674.60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2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3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42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422481.12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1339728.99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43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422478.68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1339730.70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44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422476.10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1339733.73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4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42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422481.12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1339728.99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1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45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422430.89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1339763.11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501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spacing w:before="112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46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12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422430.73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112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1339763.15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2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spacing w:before="112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12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47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422419.34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1339771.23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4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48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422414.48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1339775.13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1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9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49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422414.45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1339775.20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5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4"/>
        </w:trPr>
        <w:tc>
          <w:tcPr>
            <w:tcW w:w="2032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45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422430.89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1339763.11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3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1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73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3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50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422412.90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1339776.43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12" w:right="703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6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3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51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422409.03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1339779.46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12" w:right="703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6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3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52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422409.51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1339780.80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12" w:right="703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6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3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50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422412.90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1339776.43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12" w:right="703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6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9"/>
        </w:trPr>
        <w:tc>
          <w:tcPr>
            <w:tcW w:w="2033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53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422408.21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1339791.40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5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4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12" w:right="703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6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4"/>
        </w:trPr>
        <w:tc>
          <w:tcPr>
            <w:tcW w:w="2033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54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422403.75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1339788.14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2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3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712" w:right="703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6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9"/>
        </w:trPr>
        <w:tc>
          <w:tcPr>
            <w:tcW w:w="2033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55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422407.74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1339782.98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12" w:right="703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6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4"/>
        </w:trPr>
        <w:tc>
          <w:tcPr>
            <w:tcW w:w="2033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56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422402.16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105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1339784.93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32" w:lineRule="exact"/>
              <w:ind w:left="176" w:right="166"/>
              <w:rPr>
                <w:lang w:val="en-US"/>
              </w:rPr>
            </w:pPr>
            <w:r w:rsidRPr="00194174">
              <w:rPr>
                <w:lang w:val="en-US"/>
              </w:rPr>
              <w:t>Аналитический</w:t>
            </w:r>
          </w:p>
          <w:p w:rsidR="00C92FC1" w:rsidRPr="00194174" w:rsidRDefault="00C92FC1" w:rsidP="00194174">
            <w:pPr>
              <w:pStyle w:val="TableParagraph"/>
              <w:spacing w:before="0" w:line="233" w:lineRule="exact"/>
              <w:ind w:left="177" w:right="162"/>
              <w:rPr>
                <w:lang w:val="en-US"/>
              </w:rPr>
            </w:pP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712" w:right="703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6" w:type="dxa"/>
            <w:gridSpan w:val="2"/>
          </w:tcPr>
          <w:p w:rsidR="00C92FC1" w:rsidRPr="00194174" w:rsidRDefault="00C92FC1" w:rsidP="00194174">
            <w:pPr>
              <w:pStyle w:val="TableParagraph"/>
              <w:spacing w:before="105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3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57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422383.58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1339799.78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12" w:right="703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6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3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58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422405.48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1339794.58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12" w:right="703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6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486"/>
        </w:trPr>
        <w:tc>
          <w:tcPr>
            <w:tcW w:w="2033" w:type="dxa"/>
            <w:gridSpan w:val="3"/>
          </w:tcPr>
          <w:p w:rsidR="00C92FC1" w:rsidRPr="00194174" w:rsidRDefault="00C92FC1" w:rsidP="00194174">
            <w:pPr>
              <w:pStyle w:val="TableParagraph"/>
              <w:ind w:left="887" w:right="871"/>
              <w:rPr>
                <w:lang w:val="en-US"/>
              </w:rPr>
            </w:pPr>
            <w:r w:rsidRPr="00194174">
              <w:rPr>
                <w:lang w:val="en-US"/>
              </w:rPr>
              <w:t>53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ind w:left="185" w:right="170"/>
              <w:rPr>
                <w:lang w:val="en-US"/>
              </w:rPr>
            </w:pPr>
            <w:r w:rsidRPr="00194174">
              <w:rPr>
                <w:lang w:val="en-US"/>
              </w:rPr>
              <w:t>422408.21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ind w:left="137" w:right="124"/>
              <w:rPr>
                <w:lang w:val="en-US"/>
              </w:rPr>
            </w:pPr>
            <w:r w:rsidRPr="00194174">
              <w:rPr>
                <w:lang w:val="en-US"/>
              </w:rPr>
              <w:t>1339791.40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 w:line="240" w:lineRule="exact"/>
              <w:ind w:left="658" w:right="192" w:hanging="447"/>
              <w:jc w:val="left"/>
              <w:rPr>
                <w:lang w:val="en-US"/>
              </w:rPr>
            </w:pPr>
            <w:r w:rsidRPr="00194174">
              <w:rPr>
                <w:spacing w:val="-3"/>
                <w:lang w:val="en-US"/>
              </w:rPr>
              <w:t>Аналитический</w:t>
            </w:r>
            <w:r w:rsidRPr="00194174">
              <w:rPr>
                <w:spacing w:val="-52"/>
                <w:lang w:val="en-US"/>
              </w:rPr>
              <w:t xml:space="preserve"> </w:t>
            </w:r>
            <w:r w:rsidRPr="00194174">
              <w:rPr>
                <w:lang w:val="en-US"/>
              </w:rPr>
              <w:t>метод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ind w:left="712" w:right="703"/>
              <w:rPr>
                <w:lang w:val="en-US"/>
              </w:rPr>
            </w:pPr>
            <w:r w:rsidRPr="00194174">
              <w:rPr>
                <w:lang w:val="en-US"/>
              </w:rPr>
              <w:t>0.1</w:t>
            </w:r>
          </w:p>
        </w:tc>
        <w:tc>
          <w:tcPr>
            <w:tcW w:w="2016" w:type="dxa"/>
            <w:gridSpan w:val="2"/>
          </w:tcPr>
          <w:p w:rsidR="00C92FC1" w:rsidRPr="00194174" w:rsidRDefault="00C92FC1" w:rsidP="00194174">
            <w:pPr>
              <w:pStyle w:val="TableParagraph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328"/>
        </w:trPr>
        <w:tc>
          <w:tcPr>
            <w:tcW w:w="10371" w:type="dxa"/>
            <w:gridSpan w:val="15"/>
          </w:tcPr>
          <w:p w:rsidR="00C92FC1" w:rsidRPr="002970F9" w:rsidRDefault="00C92FC1" w:rsidP="00194174">
            <w:pPr>
              <w:pStyle w:val="TableParagraph"/>
              <w:spacing w:before="28"/>
              <w:ind w:left="71"/>
              <w:jc w:val="left"/>
            </w:pPr>
            <w:r w:rsidRPr="002970F9">
              <w:t>3.</w:t>
            </w:r>
            <w:r w:rsidRPr="00194174">
              <w:rPr>
                <w:spacing w:val="-12"/>
              </w:rPr>
              <w:t xml:space="preserve"> </w:t>
            </w:r>
            <w:r w:rsidRPr="002970F9">
              <w:t>Сведения</w:t>
            </w:r>
            <w:r w:rsidRPr="00194174">
              <w:rPr>
                <w:spacing w:val="33"/>
              </w:rPr>
              <w:t xml:space="preserve"> </w:t>
            </w:r>
            <w:r w:rsidRPr="002970F9">
              <w:t>о</w:t>
            </w:r>
            <w:r w:rsidRPr="00194174">
              <w:rPr>
                <w:spacing w:val="37"/>
              </w:rPr>
              <w:t xml:space="preserve"> </w:t>
            </w:r>
            <w:r w:rsidRPr="002970F9">
              <w:t>характерных</w:t>
            </w:r>
            <w:r w:rsidRPr="00194174">
              <w:rPr>
                <w:spacing w:val="34"/>
              </w:rPr>
              <w:t xml:space="preserve"> </w:t>
            </w:r>
            <w:r w:rsidRPr="002970F9">
              <w:t>точках</w:t>
            </w:r>
            <w:r w:rsidRPr="00194174">
              <w:rPr>
                <w:spacing w:val="34"/>
              </w:rPr>
              <w:t xml:space="preserve"> </w:t>
            </w:r>
            <w:r w:rsidRPr="002970F9">
              <w:t>части</w:t>
            </w:r>
            <w:r w:rsidRPr="00194174">
              <w:rPr>
                <w:spacing w:val="34"/>
              </w:rPr>
              <w:t xml:space="preserve"> </w:t>
            </w:r>
            <w:r w:rsidRPr="002970F9">
              <w:t>(частей)</w:t>
            </w:r>
            <w:r w:rsidRPr="00194174">
              <w:rPr>
                <w:spacing w:val="35"/>
              </w:rPr>
              <w:t xml:space="preserve"> </w:t>
            </w:r>
            <w:r w:rsidRPr="002970F9">
              <w:t>границы</w:t>
            </w:r>
            <w:r w:rsidRPr="00194174">
              <w:rPr>
                <w:spacing w:val="-12"/>
              </w:rPr>
              <w:t xml:space="preserve"> </w:t>
            </w:r>
            <w:r w:rsidRPr="002970F9">
              <w:t>объекта</w:t>
            </w:r>
          </w:p>
        </w:tc>
      </w:tr>
      <w:tr w:rsidR="00C92FC1" w:rsidRPr="00194174" w:rsidTr="00194174">
        <w:trPr>
          <w:trHeight w:val="530"/>
        </w:trPr>
        <w:tc>
          <w:tcPr>
            <w:tcW w:w="2033" w:type="dxa"/>
            <w:gridSpan w:val="3"/>
            <w:vMerge w:val="restart"/>
          </w:tcPr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</w:rPr>
            </w:pPr>
          </w:p>
          <w:p w:rsidR="00C92FC1" w:rsidRPr="00194174" w:rsidRDefault="00C92FC1" w:rsidP="00194174">
            <w:pPr>
              <w:pStyle w:val="TableParagraph"/>
              <w:spacing w:before="142" w:line="228" w:lineRule="auto"/>
              <w:ind w:left="66" w:right="46" w:hanging="1"/>
              <w:rPr>
                <w:sz w:val="16"/>
                <w:szCs w:val="16"/>
              </w:rPr>
            </w:pPr>
            <w:r w:rsidRPr="00194174">
              <w:rPr>
                <w:sz w:val="16"/>
                <w:szCs w:val="16"/>
              </w:rPr>
              <w:t>Обозначение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3"/>
                <w:sz w:val="16"/>
                <w:szCs w:val="16"/>
              </w:rPr>
              <w:t xml:space="preserve">характерных </w:t>
            </w:r>
            <w:r w:rsidRPr="00194174">
              <w:rPr>
                <w:spacing w:val="-2"/>
                <w:sz w:val="16"/>
                <w:szCs w:val="16"/>
              </w:rPr>
              <w:t>точек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части</w:t>
            </w:r>
            <w:r w:rsidRPr="00194174">
              <w:rPr>
                <w:spacing w:val="-8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границы</w:t>
            </w:r>
          </w:p>
        </w:tc>
        <w:tc>
          <w:tcPr>
            <w:tcW w:w="2711" w:type="dxa"/>
            <w:gridSpan w:val="5"/>
          </w:tcPr>
          <w:p w:rsidR="00C92FC1" w:rsidRPr="00194174" w:rsidRDefault="00C92FC1" w:rsidP="00194174">
            <w:pPr>
              <w:pStyle w:val="TableParagraph"/>
              <w:spacing w:before="3"/>
              <w:jc w:val="left"/>
              <w:rPr>
                <w:sz w:val="16"/>
                <w:szCs w:val="16"/>
              </w:rPr>
            </w:pPr>
          </w:p>
          <w:p w:rsidR="00C92FC1" w:rsidRPr="00194174" w:rsidRDefault="00C92FC1" w:rsidP="00194174">
            <w:pPr>
              <w:pStyle w:val="TableParagraph"/>
              <w:spacing w:before="0"/>
              <w:ind w:left="609"/>
              <w:jc w:val="left"/>
              <w:rPr>
                <w:sz w:val="16"/>
                <w:szCs w:val="16"/>
                <w:lang w:val="en-US"/>
              </w:rPr>
            </w:pPr>
            <w:r w:rsidRPr="00194174">
              <w:rPr>
                <w:spacing w:val="-1"/>
                <w:sz w:val="16"/>
                <w:szCs w:val="16"/>
                <w:lang w:val="en-US"/>
              </w:rPr>
              <w:t>Координаты,</w:t>
            </w:r>
            <w:r w:rsidRPr="00194174">
              <w:rPr>
                <w:spacing w:val="-10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z w:val="16"/>
                <w:szCs w:val="16"/>
                <w:lang w:val="en-US"/>
              </w:rPr>
              <w:t>м</w:t>
            </w:r>
          </w:p>
        </w:tc>
        <w:tc>
          <w:tcPr>
            <w:tcW w:w="1863" w:type="dxa"/>
            <w:gridSpan w:val="3"/>
            <w:vMerge w:val="restart"/>
          </w:tcPr>
          <w:p w:rsidR="00C92FC1" w:rsidRPr="00194174" w:rsidRDefault="00C92FC1" w:rsidP="00194174">
            <w:pPr>
              <w:pStyle w:val="TableParagraph"/>
              <w:spacing w:before="178" w:line="228" w:lineRule="auto"/>
              <w:ind w:left="307" w:right="292" w:firstLine="1"/>
              <w:rPr>
                <w:sz w:val="16"/>
                <w:szCs w:val="16"/>
              </w:rPr>
            </w:pPr>
            <w:r w:rsidRPr="00194174">
              <w:rPr>
                <w:sz w:val="16"/>
                <w:szCs w:val="16"/>
              </w:rPr>
              <w:t>Метод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определения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координат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3"/>
                <w:sz w:val="16"/>
                <w:szCs w:val="16"/>
              </w:rPr>
              <w:t>характерной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точки</w:t>
            </w:r>
          </w:p>
        </w:tc>
        <w:tc>
          <w:tcPr>
            <w:tcW w:w="1748" w:type="dxa"/>
            <w:gridSpan w:val="2"/>
            <w:vMerge w:val="restart"/>
          </w:tcPr>
          <w:p w:rsidR="00C92FC1" w:rsidRPr="00194174" w:rsidRDefault="00C92FC1" w:rsidP="00194174">
            <w:pPr>
              <w:pStyle w:val="TableParagraph"/>
              <w:spacing w:before="55" w:line="228" w:lineRule="auto"/>
              <w:ind w:left="79" w:right="68" w:firstLine="3"/>
              <w:rPr>
                <w:sz w:val="16"/>
                <w:szCs w:val="16"/>
              </w:rPr>
            </w:pPr>
            <w:r w:rsidRPr="00194174">
              <w:rPr>
                <w:sz w:val="16"/>
                <w:szCs w:val="16"/>
              </w:rPr>
              <w:t>Средняя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квадратическая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погрешность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положения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характерной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точки</w:t>
            </w:r>
            <w:r w:rsidRPr="00194174">
              <w:rPr>
                <w:spacing w:val="-8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(М</w:t>
            </w:r>
            <w:r w:rsidRPr="00194174">
              <w:rPr>
                <w:sz w:val="16"/>
                <w:szCs w:val="16"/>
                <w:lang w:val="en-US"/>
              </w:rPr>
              <w:t>t</w:t>
            </w:r>
            <w:r w:rsidRPr="00194174">
              <w:rPr>
                <w:sz w:val="16"/>
                <w:szCs w:val="16"/>
              </w:rPr>
              <w:t>),</w:t>
            </w:r>
            <w:r w:rsidRPr="00194174">
              <w:rPr>
                <w:spacing w:val="-7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м</w:t>
            </w:r>
          </w:p>
        </w:tc>
        <w:tc>
          <w:tcPr>
            <w:tcW w:w="2016" w:type="dxa"/>
            <w:gridSpan w:val="2"/>
            <w:vMerge w:val="restart"/>
          </w:tcPr>
          <w:p w:rsidR="00C92FC1" w:rsidRPr="00194174" w:rsidRDefault="00C92FC1" w:rsidP="00194174">
            <w:pPr>
              <w:pStyle w:val="TableParagraph"/>
              <w:spacing w:before="178" w:line="228" w:lineRule="auto"/>
              <w:ind w:left="150" w:right="136" w:hanging="5"/>
              <w:rPr>
                <w:sz w:val="16"/>
                <w:szCs w:val="16"/>
              </w:rPr>
            </w:pPr>
            <w:r w:rsidRPr="00194174">
              <w:rPr>
                <w:sz w:val="16"/>
                <w:szCs w:val="16"/>
              </w:rPr>
              <w:t>Описание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обозначения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точки на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3"/>
                <w:sz w:val="16"/>
                <w:szCs w:val="16"/>
              </w:rPr>
              <w:t xml:space="preserve">местности </w:t>
            </w:r>
            <w:r w:rsidRPr="00194174">
              <w:rPr>
                <w:spacing w:val="-2"/>
                <w:sz w:val="16"/>
                <w:szCs w:val="16"/>
              </w:rPr>
              <w:t>(при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наличии)</w:t>
            </w:r>
          </w:p>
        </w:tc>
      </w:tr>
      <w:tr w:rsidR="00C92FC1" w:rsidRPr="00194174" w:rsidTr="00194174">
        <w:trPr>
          <w:trHeight w:val="301"/>
        </w:trPr>
        <w:tc>
          <w:tcPr>
            <w:tcW w:w="2033" w:type="dxa"/>
            <w:gridSpan w:val="3"/>
            <w:vMerge/>
            <w:tcBorders>
              <w:top w:val="nil"/>
            </w:tcBorders>
          </w:tcPr>
          <w:p w:rsidR="00C92FC1" w:rsidRPr="00194174" w:rsidRDefault="00C92FC1" w:rsidP="00194174">
            <w:pPr>
              <w:widowControl w:val="0"/>
              <w:autoSpaceDE w:val="0"/>
              <w:autoSpaceDN w:val="0"/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1347" w:type="dxa"/>
            <w:gridSpan w:val="2"/>
          </w:tcPr>
          <w:p w:rsidR="00C92FC1" w:rsidRPr="00712573" w:rsidRDefault="00C92FC1" w:rsidP="00194174">
            <w:pPr>
              <w:pStyle w:val="TableParagraph"/>
              <w:spacing w:before="0"/>
              <w:jc w:val="left"/>
            </w:pPr>
          </w:p>
          <w:p w:rsidR="00C92FC1" w:rsidRPr="00194174" w:rsidRDefault="00C92FC1" w:rsidP="00194174">
            <w:pPr>
              <w:pStyle w:val="TableParagraph"/>
              <w:spacing w:before="1"/>
              <w:ind w:left="16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X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1"/>
              <w:ind w:left="18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Y</w:t>
            </w:r>
          </w:p>
        </w:tc>
        <w:tc>
          <w:tcPr>
            <w:tcW w:w="1863" w:type="dxa"/>
            <w:gridSpan w:val="3"/>
            <w:vMerge/>
            <w:tcBorders>
              <w:top w:val="nil"/>
            </w:tcBorders>
          </w:tcPr>
          <w:p w:rsidR="00C92FC1" w:rsidRPr="00194174" w:rsidRDefault="00C92FC1" w:rsidP="00194174">
            <w:pPr>
              <w:widowControl w:val="0"/>
              <w:autoSpaceDE w:val="0"/>
              <w:autoSpaceDN w:val="0"/>
              <w:spacing w:after="0" w:line="240" w:lineRule="auto"/>
              <w:rPr>
                <w:sz w:val="2"/>
                <w:szCs w:val="2"/>
                <w:lang w:val="en-US"/>
              </w:rPr>
            </w:pPr>
          </w:p>
        </w:tc>
        <w:tc>
          <w:tcPr>
            <w:tcW w:w="1748" w:type="dxa"/>
            <w:gridSpan w:val="2"/>
            <w:vMerge/>
            <w:tcBorders>
              <w:top w:val="nil"/>
            </w:tcBorders>
          </w:tcPr>
          <w:p w:rsidR="00C92FC1" w:rsidRPr="00194174" w:rsidRDefault="00C92FC1" w:rsidP="00194174">
            <w:pPr>
              <w:widowControl w:val="0"/>
              <w:autoSpaceDE w:val="0"/>
              <w:autoSpaceDN w:val="0"/>
              <w:spacing w:after="0" w:line="240" w:lineRule="auto"/>
              <w:rPr>
                <w:sz w:val="2"/>
                <w:szCs w:val="2"/>
                <w:lang w:val="en-US"/>
              </w:rPr>
            </w:pPr>
          </w:p>
        </w:tc>
        <w:tc>
          <w:tcPr>
            <w:tcW w:w="2016" w:type="dxa"/>
            <w:gridSpan w:val="2"/>
            <w:vMerge/>
            <w:tcBorders>
              <w:top w:val="nil"/>
            </w:tcBorders>
          </w:tcPr>
          <w:p w:rsidR="00C92FC1" w:rsidRPr="00194174" w:rsidRDefault="00C92FC1" w:rsidP="00194174">
            <w:pPr>
              <w:widowControl w:val="0"/>
              <w:autoSpaceDE w:val="0"/>
              <w:autoSpaceDN w:val="0"/>
              <w:spacing w:after="0" w:line="240" w:lineRule="auto"/>
              <w:rPr>
                <w:sz w:val="2"/>
                <w:szCs w:val="2"/>
                <w:lang w:val="en-US"/>
              </w:rPr>
            </w:pPr>
          </w:p>
        </w:tc>
      </w:tr>
      <w:tr w:rsidR="00C92FC1" w:rsidRPr="00194174" w:rsidTr="00194174">
        <w:trPr>
          <w:trHeight w:val="328"/>
        </w:trPr>
        <w:tc>
          <w:tcPr>
            <w:tcW w:w="2033" w:type="dxa"/>
            <w:gridSpan w:val="3"/>
          </w:tcPr>
          <w:p w:rsidR="00C92FC1" w:rsidRPr="00194174" w:rsidRDefault="00C92FC1" w:rsidP="00194174">
            <w:pPr>
              <w:pStyle w:val="TableParagraph"/>
              <w:spacing w:before="33"/>
              <w:ind w:left="21"/>
              <w:rPr>
                <w:lang w:val="en-US"/>
              </w:rPr>
            </w:pPr>
            <w:r w:rsidRPr="00194174">
              <w:rPr>
                <w:lang w:val="en-US"/>
              </w:rPr>
              <w:t>1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spacing w:before="33"/>
              <w:ind w:left="15"/>
              <w:rPr>
                <w:lang w:val="en-US"/>
              </w:rPr>
            </w:pPr>
            <w:r w:rsidRPr="00194174">
              <w:rPr>
                <w:lang w:val="en-US"/>
              </w:rPr>
              <w:t>2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33"/>
              <w:ind w:left="16"/>
              <w:rPr>
                <w:lang w:val="en-US"/>
              </w:rPr>
            </w:pPr>
            <w:r w:rsidRPr="00194174">
              <w:rPr>
                <w:lang w:val="en-US"/>
              </w:rPr>
              <w:t>3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33"/>
              <w:ind w:left="15"/>
              <w:rPr>
                <w:lang w:val="en-US"/>
              </w:rPr>
            </w:pPr>
            <w:r w:rsidRPr="00194174">
              <w:rPr>
                <w:lang w:val="en-US"/>
              </w:rPr>
              <w:t>4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spacing w:before="33"/>
              <w:ind w:left="14"/>
              <w:rPr>
                <w:lang w:val="en-US"/>
              </w:rPr>
            </w:pPr>
            <w:r w:rsidRPr="00194174">
              <w:rPr>
                <w:lang w:val="en-US"/>
              </w:rPr>
              <w:t>5</w:t>
            </w:r>
          </w:p>
        </w:tc>
        <w:tc>
          <w:tcPr>
            <w:tcW w:w="2016" w:type="dxa"/>
            <w:gridSpan w:val="2"/>
          </w:tcPr>
          <w:p w:rsidR="00C92FC1" w:rsidRPr="00194174" w:rsidRDefault="00C92FC1" w:rsidP="00194174">
            <w:pPr>
              <w:pStyle w:val="TableParagraph"/>
              <w:spacing w:before="33"/>
              <w:ind w:left="846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6</w:t>
            </w:r>
          </w:p>
        </w:tc>
      </w:tr>
      <w:tr w:rsidR="00C92FC1" w:rsidRPr="00194174" w:rsidTr="00194174">
        <w:trPr>
          <w:trHeight w:val="316"/>
        </w:trPr>
        <w:tc>
          <w:tcPr>
            <w:tcW w:w="2033" w:type="dxa"/>
            <w:gridSpan w:val="3"/>
          </w:tcPr>
          <w:p w:rsidR="00C92FC1" w:rsidRPr="00194174" w:rsidRDefault="00C92FC1" w:rsidP="00194174">
            <w:pPr>
              <w:pStyle w:val="TableParagraph"/>
              <w:spacing w:before="21"/>
              <w:ind w:left="18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347" w:type="dxa"/>
            <w:gridSpan w:val="2"/>
          </w:tcPr>
          <w:p w:rsidR="00C92FC1" w:rsidRPr="00194174" w:rsidRDefault="00C92FC1" w:rsidP="00194174">
            <w:pPr>
              <w:pStyle w:val="TableParagraph"/>
              <w:spacing w:before="21"/>
              <w:ind w:left="17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364" w:type="dxa"/>
            <w:gridSpan w:val="3"/>
          </w:tcPr>
          <w:p w:rsidR="00C92FC1" w:rsidRPr="00194174" w:rsidRDefault="00C92FC1" w:rsidP="00194174">
            <w:pPr>
              <w:pStyle w:val="TableParagraph"/>
              <w:spacing w:before="21"/>
              <w:ind w:left="13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863" w:type="dxa"/>
            <w:gridSpan w:val="3"/>
          </w:tcPr>
          <w:p w:rsidR="00C92FC1" w:rsidRPr="00194174" w:rsidRDefault="00C92FC1" w:rsidP="00194174">
            <w:pPr>
              <w:pStyle w:val="TableParagraph"/>
              <w:spacing w:before="21"/>
              <w:ind w:left="12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748" w:type="dxa"/>
            <w:gridSpan w:val="2"/>
          </w:tcPr>
          <w:p w:rsidR="00C92FC1" w:rsidRPr="00194174" w:rsidRDefault="00C92FC1" w:rsidP="00194174">
            <w:pPr>
              <w:pStyle w:val="TableParagraph"/>
              <w:spacing w:before="21"/>
              <w:ind w:left="10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2016" w:type="dxa"/>
            <w:gridSpan w:val="2"/>
          </w:tcPr>
          <w:p w:rsidR="00C92FC1" w:rsidRPr="00194174" w:rsidRDefault="00C92FC1" w:rsidP="00194174">
            <w:pPr>
              <w:pStyle w:val="TableParagraph"/>
              <w:spacing w:before="21"/>
              <w:ind w:left="863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211"/>
        </w:trPr>
        <w:tc>
          <w:tcPr>
            <w:tcW w:w="10371" w:type="dxa"/>
            <w:gridSpan w:val="15"/>
            <w:tcBorders>
              <w:bottom w:val="single" w:sz="2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104"/>
              <w:ind w:left="4537" w:right="4515"/>
              <w:rPr>
                <w:sz w:val="28"/>
                <w:lang w:val="en-US"/>
              </w:rPr>
            </w:pPr>
            <w:r w:rsidRPr="00194174">
              <w:rPr>
                <w:sz w:val="28"/>
                <w:lang w:val="en-US"/>
              </w:rPr>
              <w:t>Раздел</w:t>
            </w:r>
            <w:r w:rsidRPr="00194174">
              <w:rPr>
                <w:spacing w:val="-10"/>
                <w:sz w:val="28"/>
                <w:lang w:val="en-US"/>
              </w:rPr>
              <w:t xml:space="preserve"> </w:t>
            </w:r>
            <w:r w:rsidRPr="00194174">
              <w:rPr>
                <w:sz w:val="28"/>
                <w:lang w:val="en-US"/>
              </w:rPr>
              <w:t>3</w:t>
            </w:r>
          </w:p>
        </w:tc>
      </w:tr>
      <w:tr w:rsidR="00C92FC1" w:rsidRPr="00194174" w:rsidTr="00194174">
        <w:trPr>
          <w:trHeight w:val="323"/>
        </w:trPr>
        <w:tc>
          <w:tcPr>
            <w:tcW w:w="10371" w:type="dxa"/>
            <w:gridSpan w:val="15"/>
            <w:tcBorders>
              <w:top w:val="single" w:sz="2" w:space="0" w:color="000000"/>
            </w:tcBorders>
          </w:tcPr>
          <w:p w:rsidR="00C92FC1" w:rsidRPr="00194174" w:rsidRDefault="00C92FC1" w:rsidP="00194174">
            <w:pPr>
              <w:pStyle w:val="TableParagraph"/>
              <w:spacing w:before="89"/>
              <w:ind w:left="592"/>
              <w:jc w:val="left"/>
              <w:rPr>
                <w:sz w:val="28"/>
              </w:rPr>
            </w:pPr>
            <w:r w:rsidRPr="00194174">
              <w:rPr>
                <w:spacing w:val="-1"/>
                <w:sz w:val="28"/>
              </w:rPr>
              <w:t>Сведения</w:t>
            </w:r>
            <w:r w:rsidRPr="00194174">
              <w:rPr>
                <w:spacing w:val="-15"/>
                <w:sz w:val="28"/>
              </w:rPr>
              <w:t xml:space="preserve"> </w:t>
            </w:r>
            <w:r w:rsidRPr="00194174">
              <w:rPr>
                <w:spacing w:val="-1"/>
                <w:sz w:val="28"/>
              </w:rPr>
              <w:t>о</w:t>
            </w:r>
            <w:r w:rsidRPr="00194174">
              <w:rPr>
                <w:spacing w:val="-14"/>
                <w:sz w:val="28"/>
              </w:rPr>
              <w:t xml:space="preserve"> </w:t>
            </w:r>
            <w:r w:rsidRPr="00194174">
              <w:rPr>
                <w:spacing w:val="-1"/>
                <w:sz w:val="28"/>
              </w:rPr>
              <w:t>местоположении</w:t>
            </w:r>
            <w:r w:rsidRPr="00194174">
              <w:rPr>
                <w:spacing w:val="-16"/>
                <w:sz w:val="28"/>
              </w:rPr>
              <w:t xml:space="preserve"> </w:t>
            </w:r>
            <w:r w:rsidRPr="00194174">
              <w:rPr>
                <w:spacing w:val="-1"/>
                <w:sz w:val="28"/>
              </w:rPr>
              <w:t>измененных</w:t>
            </w:r>
            <w:r w:rsidRPr="00194174">
              <w:rPr>
                <w:spacing w:val="-14"/>
                <w:sz w:val="28"/>
              </w:rPr>
              <w:t xml:space="preserve"> </w:t>
            </w:r>
            <w:r w:rsidRPr="00194174">
              <w:rPr>
                <w:spacing w:val="-1"/>
                <w:sz w:val="28"/>
              </w:rPr>
              <w:t>(уточненных)</w:t>
            </w:r>
            <w:r w:rsidRPr="00194174">
              <w:rPr>
                <w:spacing w:val="-15"/>
                <w:sz w:val="28"/>
              </w:rPr>
              <w:t xml:space="preserve"> </w:t>
            </w:r>
            <w:r w:rsidRPr="00194174">
              <w:rPr>
                <w:spacing w:val="-1"/>
                <w:sz w:val="28"/>
              </w:rPr>
              <w:t>границ</w:t>
            </w:r>
            <w:r w:rsidRPr="00194174">
              <w:rPr>
                <w:spacing w:val="-16"/>
                <w:sz w:val="28"/>
              </w:rPr>
              <w:t xml:space="preserve"> </w:t>
            </w:r>
            <w:r w:rsidRPr="00194174">
              <w:rPr>
                <w:spacing w:val="-1"/>
                <w:sz w:val="28"/>
              </w:rPr>
              <w:t>объекта</w:t>
            </w:r>
          </w:p>
        </w:tc>
      </w:tr>
      <w:tr w:rsidR="00C92FC1" w:rsidRPr="00194174" w:rsidTr="00194174">
        <w:trPr>
          <w:trHeight w:val="319"/>
        </w:trPr>
        <w:tc>
          <w:tcPr>
            <w:tcW w:w="10371" w:type="dxa"/>
            <w:gridSpan w:val="15"/>
          </w:tcPr>
          <w:p w:rsidR="00C92FC1" w:rsidRPr="00194174" w:rsidRDefault="00C92FC1" w:rsidP="00194174">
            <w:pPr>
              <w:pStyle w:val="TableParagraph"/>
              <w:spacing w:before="78"/>
              <w:ind w:left="71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1.</w:t>
            </w:r>
            <w:r w:rsidRPr="00194174">
              <w:rPr>
                <w:spacing w:val="-11"/>
                <w:lang w:val="en-US"/>
              </w:rPr>
              <w:t xml:space="preserve"> </w:t>
            </w:r>
            <w:r w:rsidRPr="00194174">
              <w:rPr>
                <w:lang w:val="en-US"/>
              </w:rPr>
              <w:t>Система</w:t>
            </w:r>
            <w:r w:rsidRPr="00194174">
              <w:rPr>
                <w:spacing w:val="-10"/>
                <w:lang w:val="en-US"/>
              </w:rPr>
              <w:t xml:space="preserve"> </w:t>
            </w:r>
            <w:r w:rsidRPr="00194174">
              <w:rPr>
                <w:lang w:val="en-US"/>
              </w:rPr>
              <w:t>координат</w:t>
            </w:r>
            <w:r w:rsidRPr="00194174">
              <w:rPr>
                <w:spacing w:val="33"/>
                <w:lang w:val="en-US"/>
              </w:rPr>
              <w:t xml:space="preserve"> </w:t>
            </w:r>
            <w:r w:rsidRPr="00194174">
              <w:rPr>
                <w:lang w:val="en-US"/>
              </w:rPr>
              <w:t>-</w:t>
            </w:r>
          </w:p>
        </w:tc>
      </w:tr>
      <w:tr w:rsidR="00C92FC1" w:rsidRPr="00194174" w:rsidTr="00194174">
        <w:trPr>
          <w:trHeight w:val="328"/>
        </w:trPr>
        <w:tc>
          <w:tcPr>
            <w:tcW w:w="10371" w:type="dxa"/>
            <w:gridSpan w:val="15"/>
          </w:tcPr>
          <w:p w:rsidR="00C92FC1" w:rsidRPr="00A839EF" w:rsidRDefault="00C92FC1" w:rsidP="00194174">
            <w:pPr>
              <w:pStyle w:val="TableParagraph"/>
              <w:spacing w:before="28"/>
              <w:ind w:left="71"/>
              <w:jc w:val="left"/>
            </w:pPr>
            <w:r w:rsidRPr="00194174">
              <w:rPr>
                <w:spacing w:val="-1"/>
              </w:rPr>
              <w:t>2.</w:t>
            </w:r>
            <w:r w:rsidRPr="00194174">
              <w:rPr>
                <w:spacing w:val="-12"/>
              </w:rPr>
              <w:t xml:space="preserve"> </w:t>
            </w:r>
            <w:r w:rsidRPr="00194174">
              <w:rPr>
                <w:spacing w:val="-1"/>
              </w:rPr>
              <w:t>Сведения</w:t>
            </w:r>
            <w:r w:rsidRPr="00194174">
              <w:rPr>
                <w:spacing w:val="-12"/>
              </w:rPr>
              <w:t xml:space="preserve"> </w:t>
            </w:r>
            <w:r w:rsidRPr="00194174">
              <w:rPr>
                <w:spacing w:val="-1"/>
              </w:rPr>
              <w:t>о</w:t>
            </w:r>
            <w:r w:rsidRPr="00194174">
              <w:rPr>
                <w:spacing w:val="-11"/>
              </w:rPr>
              <w:t xml:space="preserve"> </w:t>
            </w:r>
            <w:r w:rsidRPr="00194174">
              <w:rPr>
                <w:spacing w:val="-1"/>
              </w:rPr>
              <w:t>характерных</w:t>
            </w:r>
            <w:r w:rsidRPr="00194174">
              <w:rPr>
                <w:spacing w:val="-11"/>
              </w:rPr>
              <w:t xml:space="preserve"> </w:t>
            </w:r>
            <w:r w:rsidRPr="00194174">
              <w:rPr>
                <w:spacing w:val="-1"/>
              </w:rPr>
              <w:t>точках</w:t>
            </w:r>
            <w:r w:rsidRPr="00194174">
              <w:rPr>
                <w:spacing w:val="-11"/>
              </w:rPr>
              <w:t xml:space="preserve"> </w:t>
            </w:r>
            <w:r w:rsidRPr="00A839EF">
              <w:t>границ</w:t>
            </w:r>
            <w:r w:rsidRPr="00194174">
              <w:rPr>
                <w:spacing w:val="-12"/>
              </w:rPr>
              <w:t xml:space="preserve"> </w:t>
            </w:r>
            <w:r w:rsidRPr="00A839EF">
              <w:t>объекта</w:t>
            </w:r>
          </w:p>
        </w:tc>
      </w:tr>
      <w:tr w:rsidR="00C92FC1" w:rsidRPr="00194174" w:rsidTr="00194174">
        <w:trPr>
          <w:trHeight w:val="528"/>
        </w:trPr>
        <w:tc>
          <w:tcPr>
            <w:tcW w:w="1404" w:type="dxa"/>
            <w:gridSpan w:val="2"/>
            <w:vMerge w:val="restart"/>
          </w:tcPr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sz w:val="16"/>
                <w:szCs w:val="16"/>
              </w:rPr>
            </w:pPr>
          </w:p>
          <w:p w:rsidR="00C92FC1" w:rsidRPr="00194174" w:rsidRDefault="00C92FC1" w:rsidP="00194174">
            <w:pPr>
              <w:pStyle w:val="TableParagraph"/>
              <w:spacing w:before="142" w:line="228" w:lineRule="auto"/>
              <w:ind w:left="47" w:right="29" w:firstLine="19"/>
              <w:jc w:val="both"/>
              <w:rPr>
                <w:sz w:val="16"/>
                <w:szCs w:val="16"/>
                <w:lang w:val="en-US"/>
              </w:rPr>
            </w:pPr>
            <w:r w:rsidRPr="00194174">
              <w:rPr>
                <w:spacing w:val="-1"/>
                <w:sz w:val="16"/>
                <w:szCs w:val="16"/>
                <w:lang w:val="en-US"/>
              </w:rPr>
              <w:t>Обозначение</w:t>
            </w:r>
            <w:r w:rsidRPr="00194174">
              <w:rPr>
                <w:spacing w:val="-53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pacing w:val="-1"/>
                <w:sz w:val="16"/>
                <w:szCs w:val="16"/>
                <w:lang w:val="en-US"/>
              </w:rPr>
              <w:t>характерных</w:t>
            </w:r>
            <w:r w:rsidRPr="00194174">
              <w:rPr>
                <w:spacing w:val="-53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pacing w:val="-3"/>
                <w:sz w:val="16"/>
                <w:szCs w:val="16"/>
                <w:lang w:val="en-US"/>
              </w:rPr>
              <w:t>точек</w:t>
            </w:r>
            <w:r w:rsidRPr="00194174">
              <w:rPr>
                <w:spacing w:val="-8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pacing w:val="-3"/>
                <w:sz w:val="16"/>
                <w:szCs w:val="16"/>
                <w:lang w:val="en-US"/>
              </w:rPr>
              <w:t>границ</w:t>
            </w:r>
          </w:p>
        </w:tc>
        <w:tc>
          <w:tcPr>
            <w:tcW w:w="2148" w:type="dxa"/>
            <w:gridSpan w:val="4"/>
          </w:tcPr>
          <w:p w:rsidR="00C92FC1" w:rsidRPr="00194174" w:rsidRDefault="00C92FC1" w:rsidP="00194174">
            <w:pPr>
              <w:pStyle w:val="TableParagraph"/>
              <w:spacing w:before="142" w:line="230" w:lineRule="auto"/>
              <w:ind w:left="345" w:right="279" w:hanging="41"/>
              <w:jc w:val="left"/>
              <w:rPr>
                <w:sz w:val="16"/>
                <w:szCs w:val="16"/>
                <w:lang w:val="en-US"/>
              </w:rPr>
            </w:pPr>
            <w:r w:rsidRPr="00194174">
              <w:rPr>
                <w:spacing w:val="-3"/>
                <w:sz w:val="16"/>
                <w:szCs w:val="16"/>
                <w:lang w:val="en-US"/>
              </w:rPr>
              <w:t>Существующие</w:t>
            </w:r>
            <w:r w:rsidRPr="00194174">
              <w:rPr>
                <w:spacing w:val="-52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pacing w:val="-1"/>
                <w:sz w:val="16"/>
                <w:szCs w:val="16"/>
                <w:lang w:val="en-US"/>
              </w:rPr>
              <w:t>координаты,</w:t>
            </w:r>
            <w:r w:rsidRPr="00194174">
              <w:rPr>
                <w:spacing w:val="-12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z w:val="16"/>
                <w:szCs w:val="16"/>
                <w:lang w:val="en-US"/>
              </w:rPr>
              <w:t>м</w:t>
            </w:r>
          </w:p>
        </w:tc>
        <w:tc>
          <w:tcPr>
            <w:tcW w:w="2092" w:type="dxa"/>
            <w:gridSpan w:val="3"/>
          </w:tcPr>
          <w:p w:rsidR="00C92FC1" w:rsidRPr="00194174" w:rsidRDefault="00C92FC1" w:rsidP="00194174">
            <w:pPr>
              <w:pStyle w:val="TableParagraph"/>
              <w:spacing w:before="24" w:line="228" w:lineRule="auto"/>
              <w:ind w:left="316" w:right="298" w:firstLine="112"/>
              <w:jc w:val="both"/>
              <w:rPr>
                <w:sz w:val="16"/>
                <w:szCs w:val="16"/>
                <w:lang w:val="en-US"/>
              </w:rPr>
            </w:pPr>
            <w:r w:rsidRPr="00194174">
              <w:rPr>
                <w:sz w:val="16"/>
                <w:szCs w:val="16"/>
                <w:lang w:val="en-US"/>
              </w:rPr>
              <w:t>Измененные</w:t>
            </w:r>
            <w:r w:rsidRPr="00194174">
              <w:rPr>
                <w:spacing w:val="1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z w:val="16"/>
                <w:szCs w:val="16"/>
                <w:lang w:val="en-US"/>
              </w:rPr>
              <w:t>(уточненные)</w:t>
            </w:r>
            <w:r w:rsidRPr="00194174">
              <w:rPr>
                <w:spacing w:val="1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pacing w:val="-3"/>
                <w:sz w:val="16"/>
                <w:szCs w:val="16"/>
                <w:lang w:val="en-US"/>
              </w:rPr>
              <w:t>координаты,</w:t>
            </w:r>
            <w:r w:rsidRPr="00194174">
              <w:rPr>
                <w:spacing w:val="-6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  <w:lang w:val="en-US"/>
              </w:rPr>
              <w:t>м</w:t>
            </w:r>
          </w:p>
        </w:tc>
        <w:tc>
          <w:tcPr>
            <w:tcW w:w="1519" w:type="dxa"/>
            <w:gridSpan w:val="3"/>
            <w:vMerge w:val="restart"/>
          </w:tcPr>
          <w:p w:rsidR="00C92FC1" w:rsidRPr="00194174" w:rsidRDefault="00C92FC1" w:rsidP="00194174">
            <w:pPr>
              <w:pStyle w:val="TableParagraph"/>
              <w:spacing w:before="177" w:line="228" w:lineRule="auto"/>
              <w:ind w:left="137" w:right="119" w:firstLine="1"/>
              <w:rPr>
                <w:sz w:val="16"/>
                <w:szCs w:val="16"/>
              </w:rPr>
            </w:pPr>
            <w:r w:rsidRPr="00194174">
              <w:rPr>
                <w:sz w:val="16"/>
                <w:szCs w:val="16"/>
              </w:rPr>
              <w:t>Метод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определения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координат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3"/>
                <w:sz w:val="16"/>
                <w:szCs w:val="16"/>
              </w:rPr>
              <w:t>характерной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точки</w:t>
            </w:r>
          </w:p>
        </w:tc>
        <w:tc>
          <w:tcPr>
            <w:tcW w:w="1689" w:type="dxa"/>
            <w:gridSpan w:val="2"/>
            <w:vMerge w:val="restart"/>
          </w:tcPr>
          <w:p w:rsidR="00C92FC1" w:rsidRPr="00194174" w:rsidRDefault="00C92FC1" w:rsidP="00194174">
            <w:pPr>
              <w:pStyle w:val="TableParagraph"/>
              <w:spacing w:before="55" w:line="228" w:lineRule="auto"/>
              <w:ind w:left="55" w:right="33" w:hanging="2"/>
              <w:rPr>
                <w:sz w:val="16"/>
                <w:szCs w:val="16"/>
              </w:rPr>
            </w:pPr>
            <w:r w:rsidRPr="00194174">
              <w:rPr>
                <w:sz w:val="16"/>
                <w:szCs w:val="16"/>
              </w:rPr>
              <w:t>Средняя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квадратическая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погрешность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положения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характерной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точки</w:t>
            </w:r>
            <w:r w:rsidRPr="00194174">
              <w:rPr>
                <w:spacing w:val="-8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(М</w:t>
            </w:r>
            <w:r w:rsidRPr="00194174">
              <w:rPr>
                <w:sz w:val="16"/>
                <w:szCs w:val="16"/>
                <w:lang w:val="en-US"/>
              </w:rPr>
              <w:t>t</w:t>
            </w:r>
            <w:r w:rsidRPr="00194174">
              <w:rPr>
                <w:sz w:val="16"/>
                <w:szCs w:val="16"/>
              </w:rPr>
              <w:t>),</w:t>
            </w:r>
            <w:r w:rsidRPr="00194174">
              <w:rPr>
                <w:spacing w:val="-7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м</w:t>
            </w:r>
          </w:p>
        </w:tc>
        <w:tc>
          <w:tcPr>
            <w:tcW w:w="1519" w:type="dxa"/>
            <w:vMerge w:val="restart"/>
          </w:tcPr>
          <w:p w:rsidR="00C92FC1" w:rsidRPr="00194174" w:rsidRDefault="00C92FC1" w:rsidP="00194174">
            <w:pPr>
              <w:pStyle w:val="TableParagraph"/>
              <w:spacing w:before="55" w:line="228" w:lineRule="auto"/>
              <w:ind w:left="39" w:right="18"/>
              <w:rPr>
                <w:sz w:val="16"/>
                <w:szCs w:val="16"/>
              </w:rPr>
            </w:pPr>
            <w:r w:rsidRPr="00194174">
              <w:rPr>
                <w:sz w:val="16"/>
                <w:szCs w:val="16"/>
              </w:rPr>
              <w:t>Описание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обозначения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точки на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местности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(при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наличии)</w:t>
            </w:r>
          </w:p>
        </w:tc>
      </w:tr>
      <w:tr w:rsidR="00C92FC1" w:rsidRPr="00194174" w:rsidTr="00194174">
        <w:trPr>
          <w:trHeight w:val="298"/>
        </w:trPr>
        <w:tc>
          <w:tcPr>
            <w:tcW w:w="1404" w:type="dxa"/>
            <w:gridSpan w:val="2"/>
            <w:vMerge/>
            <w:tcBorders>
              <w:top w:val="nil"/>
            </w:tcBorders>
          </w:tcPr>
          <w:p w:rsidR="00C92FC1" w:rsidRPr="00194174" w:rsidRDefault="00C92FC1" w:rsidP="00194174">
            <w:pPr>
              <w:widowControl w:val="0"/>
              <w:autoSpaceDE w:val="0"/>
              <w:autoSpaceDN w:val="0"/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1073" w:type="dxa"/>
            <w:gridSpan w:val="2"/>
          </w:tcPr>
          <w:p w:rsidR="00C92FC1" w:rsidRPr="00A839EF" w:rsidRDefault="00C92FC1" w:rsidP="00194174">
            <w:pPr>
              <w:pStyle w:val="TableParagraph"/>
              <w:spacing w:before="0"/>
              <w:jc w:val="left"/>
            </w:pPr>
          </w:p>
          <w:p w:rsidR="00C92FC1" w:rsidRPr="00194174" w:rsidRDefault="00C92FC1" w:rsidP="00194174">
            <w:pPr>
              <w:pStyle w:val="TableParagraph"/>
              <w:spacing w:before="1"/>
              <w:ind w:left="22"/>
              <w:rPr>
                <w:lang w:val="en-US"/>
              </w:rPr>
            </w:pPr>
            <w:r w:rsidRPr="00194174">
              <w:rPr>
                <w:lang w:val="en-US"/>
              </w:rPr>
              <w:t>X</w:t>
            </w:r>
          </w:p>
        </w:tc>
        <w:tc>
          <w:tcPr>
            <w:tcW w:w="1075" w:type="dxa"/>
            <w:gridSpan w:val="2"/>
          </w:tcPr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1"/>
              <w:ind w:left="460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Y</w:t>
            </w:r>
          </w:p>
        </w:tc>
        <w:tc>
          <w:tcPr>
            <w:tcW w:w="1075" w:type="dxa"/>
          </w:tcPr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1"/>
              <w:ind w:left="460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X</w:t>
            </w:r>
          </w:p>
        </w:tc>
        <w:tc>
          <w:tcPr>
            <w:tcW w:w="1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1"/>
              <w:ind w:right="408"/>
              <w:jc w:val="right"/>
              <w:rPr>
                <w:lang w:val="en-US"/>
              </w:rPr>
            </w:pPr>
            <w:r w:rsidRPr="00194174">
              <w:rPr>
                <w:lang w:val="en-US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nil"/>
            </w:tcBorders>
          </w:tcPr>
          <w:p w:rsidR="00C92FC1" w:rsidRPr="00194174" w:rsidRDefault="00C92FC1" w:rsidP="00194174">
            <w:pPr>
              <w:widowControl w:val="0"/>
              <w:autoSpaceDE w:val="0"/>
              <w:autoSpaceDN w:val="0"/>
              <w:spacing w:after="0" w:line="240" w:lineRule="auto"/>
              <w:rPr>
                <w:sz w:val="2"/>
                <w:szCs w:val="2"/>
                <w:lang w:val="en-US"/>
              </w:rPr>
            </w:pPr>
          </w:p>
        </w:tc>
        <w:tc>
          <w:tcPr>
            <w:tcW w:w="1689" w:type="dxa"/>
            <w:gridSpan w:val="2"/>
            <w:vMerge/>
            <w:tcBorders>
              <w:top w:val="nil"/>
            </w:tcBorders>
          </w:tcPr>
          <w:p w:rsidR="00C92FC1" w:rsidRPr="00194174" w:rsidRDefault="00C92FC1" w:rsidP="00194174">
            <w:pPr>
              <w:widowControl w:val="0"/>
              <w:autoSpaceDE w:val="0"/>
              <w:autoSpaceDN w:val="0"/>
              <w:spacing w:after="0" w:line="240" w:lineRule="auto"/>
              <w:rPr>
                <w:sz w:val="2"/>
                <w:szCs w:val="2"/>
                <w:lang w:val="en-US"/>
              </w:rPr>
            </w:pPr>
          </w:p>
        </w:tc>
        <w:tc>
          <w:tcPr>
            <w:tcW w:w="1519" w:type="dxa"/>
            <w:vMerge/>
            <w:tcBorders>
              <w:top w:val="nil"/>
            </w:tcBorders>
          </w:tcPr>
          <w:p w:rsidR="00C92FC1" w:rsidRPr="00194174" w:rsidRDefault="00C92FC1" w:rsidP="00194174">
            <w:pPr>
              <w:widowControl w:val="0"/>
              <w:autoSpaceDE w:val="0"/>
              <w:autoSpaceDN w:val="0"/>
              <w:spacing w:after="0" w:line="240" w:lineRule="auto"/>
              <w:rPr>
                <w:sz w:val="2"/>
                <w:szCs w:val="2"/>
                <w:lang w:val="en-US"/>
              </w:rPr>
            </w:pPr>
          </w:p>
        </w:tc>
      </w:tr>
      <w:tr w:rsidR="00C92FC1" w:rsidRPr="00194174" w:rsidTr="00194174">
        <w:trPr>
          <w:trHeight w:val="328"/>
        </w:trPr>
        <w:tc>
          <w:tcPr>
            <w:tcW w:w="1404" w:type="dxa"/>
            <w:gridSpan w:val="2"/>
          </w:tcPr>
          <w:p w:rsidR="00C92FC1" w:rsidRPr="00194174" w:rsidRDefault="00C92FC1" w:rsidP="00194174">
            <w:pPr>
              <w:pStyle w:val="TableParagraph"/>
              <w:spacing w:before="33"/>
              <w:ind w:left="647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1</w:t>
            </w:r>
          </w:p>
        </w:tc>
        <w:tc>
          <w:tcPr>
            <w:tcW w:w="1073" w:type="dxa"/>
            <w:gridSpan w:val="2"/>
          </w:tcPr>
          <w:p w:rsidR="00C92FC1" w:rsidRPr="00194174" w:rsidRDefault="00C92FC1" w:rsidP="00194174">
            <w:pPr>
              <w:pStyle w:val="TableParagraph"/>
              <w:spacing w:before="33"/>
              <w:ind w:left="21"/>
              <w:rPr>
                <w:lang w:val="en-US"/>
              </w:rPr>
            </w:pPr>
            <w:r w:rsidRPr="00194174">
              <w:rPr>
                <w:lang w:val="en-US"/>
              </w:rPr>
              <w:t>2</w:t>
            </w:r>
          </w:p>
        </w:tc>
        <w:tc>
          <w:tcPr>
            <w:tcW w:w="1075" w:type="dxa"/>
            <w:gridSpan w:val="2"/>
          </w:tcPr>
          <w:p w:rsidR="00C92FC1" w:rsidRPr="00194174" w:rsidRDefault="00C92FC1" w:rsidP="00194174">
            <w:pPr>
              <w:pStyle w:val="TableParagraph"/>
              <w:spacing w:before="33"/>
              <w:ind w:left="48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3</w:t>
            </w:r>
          </w:p>
        </w:tc>
        <w:tc>
          <w:tcPr>
            <w:tcW w:w="1075" w:type="dxa"/>
          </w:tcPr>
          <w:p w:rsidR="00C92FC1" w:rsidRPr="00194174" w:rsidRDefault="00C92FC1" w:rsidP="00194174">
            <w:pPr>
              <w:pStyle w:val="TableParagraph"/>
              <w:spacing w:before="33"/>
              <w:ind w:left="48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4</w:t>
            </w:r>
          </w:p>
        </w:tc>
        <w:tc>
          <w:tcPr>
            <w:tcW w:w="1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33"/>
              <w:ind w:right="433"/>
              <w:jc w:val="right"/>
              <w:rPr>
                <w:lang w:val="en-US"/>
              </w:rPr>
            </w:pPr>
            <w:r w:rsidRPr="00194174">
              <w:rPr>
                <w:lang w:val="en-US"/>
              </w:rPr>
              <w:t>5</w:t>
            </w:r>
          </w:p>
        </w:tc>
        <w:tc>
          <w:tcPr>
            <w:tcW w:w="1519" w:type="dxa"/>
            <w:gridSpan w:val="3"/>
          </w:tcPr>
          <w:p w:rsidR="00C92FC1" w:rsidRPr="00194174" w:rsidRDefault="00C92FC1" w:rsidP="00194174">
            <w:pPr>
              <w:pStyle w:val="TableParagraph"/>
              <w:spacing w:before="33"/>
              <w:ind w:left="18"/>
              <w:rPr>
                <w:lang w:val="en-US"/>
              </w:rPr>
            </w:pPr>
            <w:r w:rsidRPr="00194174">
              <w:rPr>
                <w:lang w:val="en-US"/>
              </w:rPr>
              <w:t>6</w:t>
            </w:r>
          </w:p>
        </w:tc>
        <w:tc>
          <w:tcPr>
            <w:tcW w:w="1689" w:type="dxa"/>
            <w:gridSpan w:val="2"/>
          </w:tcPr>
          <w:p w:rsidR="00C92FC1" w:rsidRPr="00194174" w:rsidRDefault="00C92FC1" w:rsidP="00194174">
            <w:pPr>
              <w:pStyle w:val="TableParagraph"/>
              <w:spacing w:before="33"/>
              <w:ind w:left="21"/>
              <w:rPr>
                <w:lang w:val="en-US"/>
              </w:rPr>
            </w:pPr>
            <w:r w:rsidRPr="00194174">
              <w:rPr>
                <w:lang w:val="en-US"/>
              </w:rPr>
              <w:t>7</w:t>
            </w:r>
          </w:p>
        </w:tc>
        <w:tc>
          <w:tcPr>
            <w:tcW w:w="1519" w:type="dxa"/>
          </w:tcPr>
          <w:p w:rsidR="00C92FC1" w:rsidRPr="00194174" w:rsidRDefault="00C92FC1" w:rsidP="00194174">
            <w:pPr>
              <w:pStyle w:val="TableParagraph"/>
              <w:spacing w:before="33"/>
              <w:ind w:left="20"/>
              <w:rPr>
                <w:lang w:val="en-US"/>
              </w:rPr>
            </w:pPr>
            <w:r w:rsidRPr="00194174">
              <w:rPr>
                <w:lang w:val="en-US"/>
              </w:rPr>
              <w:t>8</w:t>
            </w:r>
          </w:p>
        </w:tc>
      </w:tr>
      <w:tr w:rsidR="00C92FC1" w:rsidRPr="00194174" w:rsidTr="00194174">
        <w:trPr>
          <w:trHeight w:val="313"/>
        </w:trPr>
        <w:tc>
          <w:tcPr>
            <w:tcW w:w="1404" w:type="dxa"/>
            <w:gridSpan w:val="2"/>
          </w:tcPr>
          <w:p w:rsidR="00C92FC1" w:rsidRPr="00194174" w:rsidRDefault="00C92FC1" w:rsidP="00194174">
            <w:pPr>
              <w:pStyle w:val="TableParagraph"/>
              <w:spacing w:before="21"/>
              <w:ind w:left="6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073" w:type="dxa"/>
            <w:gridSpan w:val="2"/>
          </w:tcPr>
          <w:p w:rsidR="00C92FC1" w:rsidRPr="00194174" w:rsidRDefault="00C92FC1" w:rsidP="00194174">
            <w:pPr>
              <w:pStyle w:val="TableParagraph"/>
              <w:spacing w:before="21"/>
              <w:ind w:left="18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075" w:type="dxa"/>
            <w:gridSpan w:val="2"/>
          </w:tcPr>
          <w:p w:rsidR="00C92FC1" w:rsidRPr="00194174" w:rsidRDefault="00C92FC1" w:rsidP="00194174">
            <w:pPr>
              <w:pStyle w:val="TableParagraph"/>
              <w:spacing w:before="21"/>
              <w:ind w:left="501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075" w:type="dxa"/>
          </w:tcPr>
          <w:p w:rsidR="00C92FC1" w:rsidRPr="00194174" w:rsidRDefault="00C92FC1" w:rsidP="00194174">
            <w:pPr>
              <w:pStyle w:val="TableParagraph"/>
              <w:spacing w:before="21"/>
              <w:ind w:left="501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21"/>
              <w:ind w:right="453"/>
              <w:jc w:val="righ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519" w:type="dxa"/>
            <w:gridSpan w:val="3"/>
          </w:tcPr>
          <w:p w:rsidR="00C92FC1" w:rsidRPr="00194174" w:rsidRDefault="00C92FC1" w:rsidP="00194174">
            <w:pPr>
              <w:pStyle w:val="TableParagraph"/>
              <w:spacing w:before="21"/>
              <w:ind w:left="15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689" w:type="dxa"/>
            <w:gridSpan w:val="2"/>
          </w:tcPr>
          <w:p w:rsidR="00C92FC1" w:rsidRPr="00194174" w:rsidRDefault="00C92FC1" w:rsidP="00194174">
            <w:pPr>
              <w:pStyle w:val="TableParagraph"/>
              <w:spacing w:before="21"/>
              <w:ind w:left="18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519" w:type="dxa"/>
          </w:tcPr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lang w:val="en-US"/>
              </w:rPr>
            </w:pPr>
          </w:p>
        </w:tc>
      </w:tr>
      <w:tr w:rsidR="00C92FC1" w:rsidRPr="00194174" w:rsidTr="00194174">
        <w:trPr>
          <w:trHeight w:val="330"/>
        </w:trPr>
        <w:tc>
          <w:tcPr>
            <w:tcW w:w="10371" w:type="dxa"/>
            <w:gridSpan w:val="15"/>
          </w:tcPr>
          <w:p w:rsidR="00C92FC1" w:rsidRPr="00712573" w:rsidRDefault="00C92FC1" w:rsidP="00194174">
            <w:pPr>
              <w:pStyle w:val="TableParagraph"/>
              <w:spacing w:before="28"/>
              <w:ind w:left="71"/>
              <w:jc w:val="left"/>
            </w:pPr>
            <w:r w:rsidRPr="00712573">
              <w:t>3.</w:t>
            </w:r>
            <w:r w:rsidRPr="00194174">
              <w:rPr>
                <w:spacing w:val="-12"/>
              </w:rPr>
              <w:t xml:space="preserve"> </w:t>
            </w:r>
            <w:r w:rsidRPr="00712573">
              <w:t>Сведения</w:t>
            </w:r>
            <w:r w:rsidRPr="00194174">
              <w:rPr>
                <w:spacing w:val="34"/>
              </w:rPr>
              <w:t xml:space="preserve"> </w:t>
            </w:r>
            <w:r w:rsidRPr="00712573">
              <w:t>о</w:t>
            </w:r>
            <w:r w:rsidRPr="00194174">
              <w:rPr>
                <w:spacing w:val="36"/>
              </w:rPr>
              <w:t xml:space="preserve"> </w:t>
            </w:r>
            <w:r w:rsidRPr="00712573">
              <w:t>характерных</w:t>
            </w:r>
            <w:r w:rsidRPr="00194174">
              <w:rPr>
                <w:spacing w:val="34"/>
              </w:rPr>
              <w:t xml:space="preserve"> </w:t>
            </w:r>
            <w:r w:rsidRPr="00712573">
              <w:t>точках</w:t>
            </w:r>
            <w:r w:rsidRPr="00194174">
              <w:rPr>
                <w:spacing w:val="35"/>
              </w:rPr>
              <w:t xml:space="preserve"> </w:t>
            </w:r>
            <w:r w:rsidRPr="00712573">
              <w:t>части</w:t>
            </w:r>
            <w:r w:rsidRPr="00194174">
              <w:rPr>
                <w:spacing w:val="33"/>
              </w:rPr>
              <w:t xml:space="preserve"> </w:t>
            </w:r>
            <w:r w:rsidRPr="00712573">
              <w:t>(частей)</w:t>
            </w:r>
            <w:r w:rsidRPr="00194174">
              <w:rPr>
                <w:spacing w:val="36"/>
              </w:rPr>
              <w:t xml:space="preserve"> </w:t>
            </w:r>
            <w:r w:rsidRPr="00712573">
              <w:t>границы</w:t>
            </w:r>
            <w:r w:rsidRPr="00194174">
              <w:rPr>
                <w:spacing w:val="-12"/>
              </w:rPr>
              <w:t xml:space="preserve"> </w:t>
            </w:r>
            <w:r w:rsidRPr="00712573">
              <w:t>объекта</w:t>
            </w:r>
          </w:p>
        </w:tc>
      </w:tr>
      <w:tr w:rsidR="00C92FC1" w:rsidRPr="00194174" w:rsidTr="00194174">
        <w:trPr>
          <w:trHeight w:val="404"/>
        </w:trPr>
        <w:tc>
          <w:tcPr>
            <w:tcW w:w="1404" w:type="dxa"/>
            <w:gridSpan w:val="2"/>
            <w:vMerge w:val="restart"/>
          </w:tcPr>
          <w:p w:rsidR="00C92FC1" w:rsidRPr="00194174" w:rsidRDefault="00C92FC1" w:rsidP="00194174">
            <w:pPr>
              <w:pStyle w:val="TableParagraph"/>
              <w:spacing w:before="5"/>
              <w:jc w:val="left"/>
              <w:rPr>
                <w:sz w:val="16"/>
                <w:szCs w:val="16"/>
              </w:rPr>
            </w:pPr>
          </w:p>
          <w:p w:rsidR="00C92FC1" w:rsidRPr="00194174" w:rsidRDefault="00C92FC1" w:rsidP="00194174">
            <w:pPr>
              <w:pStyle w:val="TableParagraph"/>
              <w:spacing w:before="1" w:line="230" w:lineRule="auto"/>
              <w:ind w:left="57" w:right="33" w:hanging="8"/>
              <w:rPr>
                <w:sz w:val="16"/>
                <w:szCs w:val="16"/>
              </w:rPr>
            </w:pPr>
            <w:r w:rsidRPr="00194174">
              <w:rPr>
                <w:sz w:val="16"/>
                <w:szCs w:val="16"/>
              </w:rPr>
              <w:t>Обозначение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характерных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точек части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границы</w:t>
            </w:r>
          </w:p>
        </w:tc>
        <w:tc>
          <w:tcPr>
            <w:tcW w:w="2148" w:type="dxa"/>
            <w:gridSpan w:val="4"/>
          </w:tcPr>
          <w:p w:rsidR="00C92FC1" w:rsidRPr="00194174" w:rsidRDefault="00C92FC1" w:rsidP="00194174">
            <w:pPr>
              <w:pStyle w:val="TableParagraph"/>
              <w:spacing w:before="144" w:line="228" w:lineRule="auto"/>
              <w:ind w:left="345" w:right="279" w:hanging="41"/>
              <w:jc w:val="left"/>
              <w:rPr>
                <w:sz w:val="16"/>
                <w:szCs w:val="16"/>
                <w:lang w:val="en-US"/>
              </w:rPr>
            </w:pPr>
            <w:r w:rsidRPr="00194174">
              <w:rPr>
                <w:spacing w:val="-3"/>
                <w:sz w:val="16"/>
                <w:szCs w:val="16"/>
                <w:lang w:val="en-US"/>
              </w:rPr>
              <w:t>Существующие</w:t>
            </w:r>
            <w:r w:rsidRPr="00194174">
              <w:rPr>
                <w:spacing w:val="-52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pacing w:val="-1"/>
                <w:sz w:val="16"/>
                <w:szCs w:val="16"/>
                <w:lang w:val="en-US"/>
              </w:rPr>
              <w:t>координаты,</w:t>
            </w:r>
            <w:r w:rsidRPr="00194174">
              <w:rPr>
                <w:spacing w:val="-12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z w:val="16"/>
                <w:szCs w:val="16"/>
                <w:lang w:val="en-US"/>
              </w:rPr>
              <w:t>м</w:t>
            </w:r>
          </w:p>
        </w:tc>
        <w:tc>
          <w:tcPr>
            <w:tcW w:w="2092" w:type="dxa"/>
            <w:gridSpan w:val="3"/>
          </w:tcPr>
          <w:p w:rsidR="00C92FC1" w:rsidRPr="00194174" w:rsidRDefault="00C92FC1" w:rsidP="00194174">
            <w:pPr>
              <w:pStyle w:val="TableParagraph"/>
              <w:spacing w:before="19" w:line="230" w:lineRule="auto"/>
              <w:ind w:left="316" w:right="298" w:firstLine="112"/>
              <w:jc w:val="both"/>
              <w:rPr>
                <w:sz w:val="16"/>
                <w:szCs w:val="16"/>
                <w:lang w:val="en-US"/>
              </w:rPr>
            </w:pPr>
            <w:r w:rsidRPr="00194174">
              <w:rPr>
                <w:sz w:val="16"/>
                <w:szCs w:val="16"/>
                <w:lang w:val="en-US"/>
              </w:rPr>
              <w:t>Измененные</w:t>
            </w:r>
            <w:r w:rsidRPr="00194174">
              <w:rPr>
                <w:spacing w:val="1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z w:val="16"/>
                <w:szCs w:val="16"/>
                <w:lang w:val="en-US"/>
              </w:rPr>
              <w:t>(уточненные)</w:t>
            </w:r>
            <w:r w:rsidRPr="00194174">
              <w:rPr>
                <w:spacing w:val="1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pacing w:val="-3"/>
                <w:sz w:val="16"/>
                <w:szCs w:val="16"/>
                <w:lang w:val="en-US"/>
              </w:rPr>
              <w:t>координаты,</w:t>
            </w:r>
            <w:r w:rsidRPr="00194174">
              <w:rPr>
                <w:spacing w:val="-6"/>
                <w:sz w:val="16"/>
                <w:szCs w:val="16"/>
                <w:lang w:val="en-US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  <w:lang w:val="en-US"/>
              </w:rPr>
              <w:t>м</w:t>
            </w:r>
          </w:p>
        </w:tc>
        <w:tc>
          <w:tcPr>
            <w:tcW w:w="1519" w:type="dxa"/>
            <w:gridSpan w:val="3"/>
            <w:vMerge w:val="restart"/>
          </w:tcPr>
          <w:p w:rsidR="00C92FC1" w:rsidRPr="00194174" w:rsidRDefault="00C92FC1" w:rsidP="00194174">
            <w:pPr>
              <w:pStyle w:val="TableParagraph"/>
              <w:spacing w:before="175" w:line="228" w:lineRule="auto"/>
              <w:ind w:left="137" w:right="119" w:firstLine="1"/>
              <w:rPr>
                <w:sz w:val="16"/>
                <w:szCs w:val="16"/>
              </w:rPr>
            </w:pPr>
            <w:r w:rsidRPr="00194174">
              <w:rPr>
                <w:sz w:val="16"/>
                <w:szCs w:val="16"/>
              </w:rPr>
              <w:t>Метод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определения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координат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3"/>
                <w:sz w:val="16"/>
                <w:szCs w:val="16"/>
              </w:rPr>
              <w:t>характерной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точки</w:t>
            </w:r>
          </w:p>
        </w:tc>
        <w:tc>
          <w:tcPr>
            <w:tcW w:w="1689" w:type="dxa"/>
            <w:gridSpan w:val="2"/>
            <w:vMerge w:val="restart"/>
          </w:tcPr>
          <w:p w:rsidR="00C92FC1" w:rsidRPr="00194174" w:rsidRDefault="00C92FC1" w:rsidP="00194174">
            <w:pPr>
              <w:pStyle w:val="TableParagraph"/>
              <w:spacing w:before="55" w:line="228" w:lineRule="auto"/>
              <w:ind w:left="55" w:right="33" w:hanging="2"/>
              <w:rPr>
                <w:sz w:val="16"/>
                <w:szCs w:val="16"/>
              </w:rPr>
            </w:pPr>
            <w:r w:rsidRPr="00194174">
              <w:rPr>
                <w:sz w:val="16"/>
                <w:szCs w:val="16"/>
              </w:rPr>
              <w:t>Средняя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квадратическая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погрешность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положения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характерной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точки</w:t>
            </w:r>
            <w:r w:rsidRPr="00194174">
              <w:rPr>
                <w:spacing w:val="-8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(М</w:t>
            </w:r>
            <w:r w:rsidRPr="00194174">
              <w:rPr>
                <w:sz w:val="16"/>
                <w:szCs w:val="16"/>
                <w:lang w:val="en-US"/>
              </w:rPr>
              <w:t>t</w:t>
            </w:r>
            <w:r w:rsidRPr="00194174">
              <w:rPr>
                <w:sz w:val="16"/>
                <w:szCs w:val="16"/>
              </w:rPr>
              <w:t>),</w:t>
            </w:r>
            <w:r w:rsidRPr="00194174">
              <w:rPr>
                <w:spacing w:val="-7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м</w:t>
            </w:r>
          </w:p>
        </w:tc>
        <w:tc>
          <w:tcPr>
            <w:tcW w:w="1519" w:type="dxa"/>
            <w:vMerge w:val="restart"/>
          </w:tcPr>
          <w:p w:rsidR="00C92FC1" w:rsidRPr="00194174" w:rsidRDefault="00C92FC1" w:rsidP="00194174">
            <w:pPr>
              <w:pStyle w:val="TableParagraph"/>
              <w:spacing w:before="55" w:line="228" w:lineRule="auto"/>
              <w:ind w:left="39" w:right="18"/>
              <w:rPr>
                <w:sz w:val="16"/>
                <w:szCs w:val="16"/>
              </w:rPr>
            </w:pPr>
            <w:r w:rsidRPr="00194174">
              <w:rPr>
                <w:sz w:val="16"/>
                <w:szCs w:val="16"/>
              </w:rPr>
              <w:t>Описание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pacing w:val="-2"/>
                <w:sz w:val="16"/>
                <w:szCs w:val="16"/>
              </w:rPr>
              <w:t>обозначения</w:t>
            </w:r>
            <w:r w:rsidRPr="00194174">
              <w:rPr>
                <w:spacing w:val="-52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точки на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местности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(при</w:t>
            </w:r>
            <w:r w:rsidRPr="00194174">
              <w:rPr>
                <w:spacing w:val="1"/>
                <w:sz w:val="16"/>
                <w:szCs w:val="16"/>
              </w:rPr>
              <w:t xml:space="preserve"> </w:t>
            </w:r>
            <w:r w:rsidRPr="00194174">
              <w:rPr>
                <w:sz w:val="16"/>
                <w:szCs w:val="16"/>
              </w:rPr>
              <w:t>наличии)</w:t>
            </w:r>
          </w:p>
        </w:tc>
      </w:tr>
      <w:tr w:rsidR="00C92FC1" w:rsidRPr="00194174" w:rsidTr="00194174">
        <w:trPr>
          <w:trHeight w:val="484"/>
        </w:trPr>
        <w:tc>
          <w:tcPr>
            <w:tcW w:w="1404" w:type="dxa"/>
            <w:gridSpan w:val="2"/>
            <w:vMerge/>
            <w:tcBorders>
              <w:top w:val="nil"/>
            </w:tcBorders>
          </w:tcPr>
          <w:p w:rsidR="00C92FC1" w:rsidRPr="00194174" w:rsidRDefault="00C92FC1" w:rsidP="00194174">
            <w:pPr>
              <w:widowControl w:val="0"/>
              <w:autoSpaceDE w:val="0"/>
              <w:autoSpaceDN w:val="0"/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1073" w:type="dxa"/>
            <w:gridSpan w:val="2"/>
          </w:tcPr>
          <w:p w:rsidR="00C92FC1" w:rsidRPr="00712573" w:rsidRDefault="00C92FC1" w:rsidP="00194174">
            <w:pPr>
              <w:pStyle w:val="TableParagraph"/>
              <w:spacing w:before="0"/>
              <w:jc w:val="left"/>
            </w:pPr>
          </w:p>
          <w:p w:rsidR="00C92FC1" w:rsidRPr="00194174" w:rsidRDefault="00C92FC1" w:rsidP="00194174">
            <w:pPr>
              <w:pStyle w:val="TableParagraph"/>
              <w:spacing w:before="1"/>
              <w:ind w:left="22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X</w:t>
            </w:r>
          </w:p>
        </w:tc>
        <w:tc>
          <w:tcPr>
            <w:tcW w:w="1075" w:type="dxa"/>
            <w:gridSpan w:val="2"/>
          </w:tcPr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1"/>
              <w:ind w:left="460"/>
              <w:jc w:val="left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Y</w:t>
            </w:r>
          </w:p>
        </w:tc>
        <w:tc>
          <w:tcPr>
            <w:tcW w:w="1075" w:type="dxa"/>
          </w:tcPr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1"/>
              <w:ind w:left="460"/>
              <w:jc w:val="left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X</w:t>
            </w:r>
          </w:p>
        </w:tc>
        <w:tc>
          <w:tcPr>
            <w:tcW w:w="1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lang w:val="en-US"/>
              </w:rPr>
            </w:pPr>
          </w:p>
          <w:p w:rsidR="00C92FC1" w:rsidRPr="00194174" w:rsidRDefault="00C92FC1" w:rsidP="00194174">
            <w:pPr>
              <w:pStyle w:val="TableParagraph"/>
              <w:spacing w:before="1"/>
              <w:ind w:right="408"/>
              <w:jc w:val="right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nil"/>
            </w:tcBorders>
          </w:tcPr>
          <w:p w:rsidR="00C92FC1" w:rsidRPr="00194174" w:rsidRDefault="00C92FC1" w:rsidP="00194174">
            <w:pPr>
              <w:widowControl w:val="0"/>
              <w:autoSpaceDE w:val="0"/>
              <w:autoSpaceDN w:val="0"/>
              <w:spacing w:after="0" w:line="240" w:lineRule="auto"/>
              <w:rPr>
                <w:sz w:val="2"/>
                <w:szCs w:val="2"/>
                <w:lang w:val="en-US"/>
              </w:rPr>
            </w:pPr>
          </w:p>
        </w:tc>
        <w:tc>
          <w:tcPr>
            <w:tcW w:w="1689" w:type="dxa"/>
            <w:gridSpan w:val="2"/>
            <w:vMerge/>
            <w:tcBorders>
              <w:top w:val="nil"/>
            </w:tcBorders>
          </w:tcPr>
          <w:p w:rsidR="00C92FC1" w:rsidRPr="00194174" w:rsidRDefault="00C92FC1" w:rsidP="00194174">
            <w:pPr>
              <w:widowControl w:val="0"/>
              <w:autoSpaceDE w:val="0"/>
              <w:autoSpaceDN w:val="0"/>
              <w:spacing w:after="0" w:line="240" w:lineRule="auto"/>
              <w:rPr>
                <w:sz w:val="2"/>
                <w:szCs w:val="2"/>
                <w:lang w:val="en-US"/>
              </w:rPr>
            </w:pPr>
          </w:p>
        </w:tc>
        <w:tc>
          <w:tcPr>
            <w:tcW w:w="1519" w:type="dxa"/>
            <w:vMerge/>
            <w:tcBorders>
              <w:top w:val="nil"/>
            </w:tcBorders>
          </w:tcPr>
          <w:p w:rsidR="00C92FC1" w:rsidRPr="00194174" w:rsidRDefault="00C92FC1" w:rsidP="00194174">
            <w:pPr>
              <w:widowControl w:val="0"/>
              <w:autoSpaceDE w:val="0"/>
              <w:autoSpaceDN w:val="0"/>
              <w:spacing w:after="0" w:line="240" w:lineRule="auto"/>
              <w:rPr>
                <w:sz w:val="2"/>
                <w:szCs w:val="2"/>
                <w:lang w:val="en-US"/>
              </w:rPr>
            </w:pPr>
          </w:p>
        </w:tc>
      </w:tr>
      <w:tr w:rsidR="00C92FC1" w:rsidRPr="00194174" w:rsidTr="00194174">
        <w:trPr>
          <w:trHeight w:val="330"/>
        </w:trPr>
        <w:tc>
          <w:tcPr>
            <w:tcW w:w="1404" w:type="dxa"/>
            <w:gridSpan w:val="2"/>
          </w:tcPr>
          <w:p w:rsidR="00C92FC1" w:rsidRPr="00194174" w:rsidRDefault="00C92FC1" w:rsidP="00194174">
            <w:pPr>
              <w:pStyle w:val="TableParagraph"/>
              <w:spacing w:before="33"/>
              <w:ind w:left="647"/>
              <w:jc w:val="left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1</w:t>
            </w:r>
          </w:p>
        </w:tc>
        <w:tc>
          <w:tcPr>
            <w:tcW w:w="1073" w:type="dxa"/>
            <w:gridSpan w:val="2"/>
          </w:tcPr>
          <w:p w:rsidR="00C92FC1" w:rsidRPr="00194174" w:rsidRDefault="00C92FC1" w:rsidP="00194174">
            <w:pPr>
              <w:pStyle w:val="TableParagraph"/>
              <w:spacing w:before="33"/>
              <w:ind w:left="21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2</w:t>
            </w:r>
          </w:p>
        </w:tc>
        <w:tc>
          <w:tcPr>
            <w:tcW w:w="1075" w:type="dxa"/>
            <w:gridSpan w:val="2"/>
          </w:tcPr>
          <w:p w:rsidR="00C92FC1" w:rsidRPr="00194174" w:rsidRDefault="00C92FC1" w:rsidP="00194174">
            <w:pPr>
              <w:pStyle w:val="TableParagraph"/>
              <w:spacing w:before="33"/>
              <w:ind w:left="484"/>
              <w:jc w:val="left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3</w:t>
            </w:r>
          </w:p>
        </w:tc>
        <w:tc>
          <w:tcPr>
            <w:tcW w:w="1075" w:type="dxa"/>
          </w:tcPr>
          <w:p w:rsidR="00C92FC1" w:rsidRPr="00194174" w:rsidRDefault="00C92FC1" w:rsidP="00194174">
            <w:pPr>
              <w:pStyle w:val="TableParagraph"/>
              <w:spacing w:before="33"/>
              <w:ind w:left="484"/>
              <w:jc w:val="left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4</w:t>
            </w:r>
          </w:p>
        </w:tc>
        <w:tc>
          <w:tcPr>
            <w:tcW w:w="1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33"/>
              <w:ind w:right="433"/>
              <w:jc w:val="right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5</w:t>
            </w:r>
          </w:p>
        </w:tc>
        <w:tc>
          <w:tcPr>
            <w:tcW w:w="1519" w:type="dxa"/>
            <w:gridSpan w:val="3"/>
          </w:tcPr>
          <w:p w:rsidR="00C92FC1" w:rsidRPr="00194174" w:rsidRDefault="00C92FC1" w:rsidP="00194174">
            <w:pPr>
              <w:pStyle w:val="TableParagraph"/>
              <w:spacing w:before="33"/>
              <w:ind w:left="18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6</w:t>
            </w:r>
          </w:p>
        </w:tc>
        <w:tc>
          <w:tcPr>
            <w:tcW w:w="1689" w:type="dxa"/>
            <w:gridSpan w:val="2"/>
            <w:tcBorders>
              <w:right w:val="nil"/>
            </w:tcBorders>
          </w:tcPr>
          <w:p w:rsidR="00C92FC1" w:rsidRPr="00194174" w:rsidRDefault="00C92FC1" w:rsidP="00194174">
            <w:pPr>
              <w:pStyle w:val="TableParagraph"/>
              <w:spacing w:before="33"/>
              <w:ind w:left="18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7</w:t>
            </w:r>
          </w:p>
        </w:tc>
        <w:tc>
          <w:tcPr>
            <w:tcW w:w="1519" w:type="dxa"/>
            <w:tcBorders>
              <w:left w:val="nil"/>
            </w:tcBorders>
          </w:tcPr>
          <w:p w:rsidR="00C92FC1" w:rsidRPr="00194174" w:rsidRDefault="00C92FC1" w:rsidP="00194174">
            <w:pPr>
              <w:pStyle w:val="TableParagraph"/>
              <w:spacing w:before="33"/>
              <w:ind w:left="27"/>
              <w:rPr>
                <w:b/>
                <w:lang w:val="en-US"/>
              </w:rPr>
            </w:pPr>
            <w:r w:rsidRPr="00194174">
              <w:rPr>
                <w:b/>
                <w:lang w:val="en-US"/>
              </w:rPr>
              <w:t>8</w:t>
            </w:r>
          </w:p>
        </w:tc>
      </w:tr>
      <w:tr w:rsidR="00C92FC1" w:rsidRPr="00194174" w:rsidTr="00194174">
        <w:trPr>
          <w:trHeight w:val="313"/>
        </w:trPr>
        <w:tc>
          <w:tcPr>
            <w:tcW w:w="1404" w:type="dxa"/>
            <w:gridSpan w:val="2"/>
          </w:tcPr>
          <w:p w:rsidR="00C92FC1" w:rsidRPr="00194174" w:rsidRDefault="00C92FC1" w:rsidP="00194174">
            <w:pPr>
              <w:pStyle w:val="TableParagraph"/>
              <w:spacing w:before="21"/>
              <w:ind w:left="664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073" w:type="dxa"/>
            <w:gridSpan w:val="2"/>
          </w:tcPr>
          <w:p w:rsidR="00C92FC1" w:rsidRPr="00194174" w:rsidRDefault="00C92FC1" w:rsidP="00194174">
            <w:pPr>
              <w:pStyle w:val="TableParagraph"/>
              <w:spacing w:before="21"/>
              <w:ind w:left="18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075" w:type="dxa"/>
            <w:gridSpan w:val="2"/>
          </w:tcPr>
          <w:p w:rsidR="00C92FC1" w:rsidRPr="00194174" w:rsidRDefault="00C92FC1" w:rsidP="00194174">
            <w:pPr>
              <w:pStyle w:val="TableParagraph"/>
              <w:spacing w:before="21"/>
              <w:ind w:left="501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075" w:type="dxa"/>
          </w:tcPr>
          <w:p w:rsidR="00C92FC1" w:rsidRPr="00194174" w:rsidRDefault="00C92FC1" w:rsidP="00194174">
            <w:pPr>
              <w:pStyle w:val="TableParagraph"/>
              <w:spacing w:before="21"/>
              <w:ind w:left="501"/>
              <w:jc w:val="lef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017" w:type="dxa"/>
            <w:gridSpan w:val="2"/>
          </w:tcPr>
          <w:p w:rsidR="00C92FC1" w:rsidRPr="00194174" w:rsidRDefault="00C92FC1" w:rsidP="00194174">
            <w:pPr>
              <w:pStyle w:val="TableParagraph"/>
              <w:spacing w:before="21"/>
              <w:ind w:right="453"/>
              <w:jc w:val="right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519" w:type="dxa"/>
            <w:gridSpan w:val="3"/>
          </w:tcPr>
          <w:p w:rsidR="00C92FC1" w:rsidRPr="00194174" w:rsidRDefault="00C92FC1" w:rsidP="00194174">
            <w:pPr>
              <w:pStyle w:val="TableParagraph"/>
              <w:spacing w:before="21"/>
              <w:ind w:left="15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689" w:type="dxa"/>
            <w:gridSpan w:val="2"/>
          </w:tcPr>
          <w:p w:rsidR="00C92FC1" w:rsidRPr="00194174" w:rsidRDefault="00C92FC1" w:rsidP="00194174">
            <w:pPr>
              <w:pStyle w:val="TableParagraph"/>
              <w:spacing w:before="21"/>
              <w:ind w:left="18"/>
              <w:rPr>
                <w:lang w:val="en-US"/>
              </w:rPr>
            </w:pPr>
            <w:r w:rsidRPr="00194174">
              <w:rPr>
                <w:lang w:val="en-US"/>
              </w:rPr>
              <w:t>-</w:t>
            </w:r>
          </w:p>
        </w:tc>
        <w:tc>
          <w:tcPr>
            <w:tcW w:w="1519" w:type="dxa"/>
          </w:tcPr>
          <w:p w:rsidR="00C92FC1" w:rsidRPr="00194174" w:rsidRDefault="00C92FC1" w:rsidP="00194174">
            <w:pPr>
              <w:pStyle w:val="TableParagraph"/>
              <w:spacing w:before="0"/>
              <w:jc w:val="left"/>
              <w:rPr>
                <w:lang w:val="en-US"/>
              </w:rPr>
            </w:pPr>
          </w:p>
        </w:tc>
      </w:tr>
    </w:tbl>
    <w:p w:rsidR="00C92FC1" w:rsidRDefault="00C92FC1" w:rsidP="00CE5CED">
      <w:pPr>
        <w:pStyle w:val="ListParagraph"/>
        <w:tabs>
          <w:tab w:val="left" w:pos="1317"/>
        </w:tabs>
        <w:spacing w:before="14" w:line="242" w:lineRule="auto"/>
        <w:ind w:left="0" w:right="130" w:firstLine="0"/>
        <w:rPr>
          <w:sz w:val="28"/>
          <w:szCs w:val="28"/>
        </w:rPr>
      </w:pPr>
    </w:p>
    <w:p w:rsidR="00C92FC1" w:rsidRDefault="00C92FC1" w:rsidP="00CE5CED">
      <w:pPr>
        <w:pStyle w:val="ListParagraph"/>
        <w:tabs>
          <w:tab w:val="left" w:pos="1317"/>
        </w:tabs>
        <w:spacing w:before="14" w:line="242" w:lineRule="auto"/>
        <w:ind w:left="0" w:right="130" w:firstLine="0"/>
        <w:rPr>
          <w:sz w:val="28"/>
          <w:szCs w:val="28"/>
        </w:rPr>
      </w:pPr>
    </w:p>
    <w:p w:rsidR="00C92FC1" w:rsidRDefault="00C92FC1" w:rsidP="00CE5CED">
      <w:pPr>
        <w:pStyle w:val="ListParagraph"/>
        <w:tabs>
          <w:tab w:val="left" w:pos="1317"/>
        </w:tabs>
        <w:spacing w:before="14" w:line="242" w:lineRule="auto"/>
        <w:ind w:left="0" w:right="130" w:firstLine="0"/>
        <w:rPr>
          <w:sz w:val="28"/>
          <w:szCs w:val="28"/>
        </w:rPr>
      </w:pPr>
    </w:p>
    <w:p w:rsidR="00C92FC1" w:rsidRDefault="00C92FC1" w:rsidP="00CE5CED">
      <w:pPr>
        <w:pStyle w:val="ListParagraph"/>
        <w:tabs>
          <w:tab w:val="left" w:pos="1317"/>
        </w:tabs>
        <w:spacing w:before="14" w:line="242" w:lineRule="auto"/>
        <w:ind w:left="0" w:right="130" w:firstLine="0"/>
        <w:rPr>
          <w:sz w:val="28"/>
          <w:szCs w:val="28"/>
        </w:rPr>
      </w:pPr>
      <w:r>
        <w:rPr>
          <w:noProof/>
          <w:lang w:eastAsia="ru-RU"/>
        </w:rPr>
        <w:pict>
          <v:line id="Line 11" o:spid="_x0000_s1026" style="position:absolute;left:0;text-align:left;z-index:-251658752;visibility:visible" from=".7pt,10.9pt" to="510.95pt,10.9pt" o:connectortype="straight" o:regroupid="1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shMsMAAADbAAAADwAAAGRycy9kb3ducmV2LnhtbESPT2vCQBDF7wW/wzKCt7qxoC2pq2hB&#10;8JKDtrTXaXbyB7OzIbua6Kd3DoK3Gd6b936zXA+uURfqQu3ZwGyagCLOva25NPDzvXv9ABUissXG&#10;Mxm4UoD1avSyxNT6ng90OcZSSQiHFA1UMbap1iGvyGGY+pZYtMJ3DqOsXalth72Eu0a/JclCO6xZ&#10;Gips6aui/HQ8OwNt1m/rm890NhT5f+jf3V8x/zVmMh42n6AiDfFpflzvreALvfwiA+jV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RLITLDAAAA2wAAAA8AAAAAAAAAAAAA&#10;AAAAoQIAAGRycy9kb3ducmV2LnhtbFBLBQYAAAAABAAEAPkAAACRAwAAAAA=&#10;" strokeweight=".69pt"/>
        </w:pict>
      </w:r>
      <w:r>
        <w:rPr>
          <w:noProof/>
          <w:lang w:eastAsia="ru-RU"/>
        </w:rPr>
        <w:pict>
          <v:shape id="AutoShape 10" o:spid="_x0000_s1027" style="position:absolute;left:0;text-align:left;margin-left:.7pt;margin-top:10.9pt;width:510.25pt;height:342.55pt;z-index:-251659776;visibility:visible" coordsize="10205,14684" o:spt="100" o:regroupid="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qKJMIA&#10;AADaAAAADwAAAGRycy9kb3ducmV2LnhtbESP3WoCMRSE7wu+QziCdzWrYq1bo4ig1N758wCnm+Pu&#10;0s3JkmTd+PaNUOjlMDPfMKtNNI24k/O1ZQWTcQaCuLC65lLB9bJ/fQfhA7LGxjIpeJCHzXrwssJc&#10;255PdD+HUiQI+xwVVCG0uZS+qMigH9uWOHk36wyGJF0ptcM+wU0jp1n2Jg3WnBYqbGlXUfFz7oyC&#10;C86n+24WFvK7mE+++i4eDy4qNRrG7QeIQDH8h//an1rBEp5X0g2Q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SookwgAAANoAAAAPAAAAAAAAAAAAAAAAAJgCAABkcnMvZG93&#10;bnJldi54bWxQSwUGAAAAAAQABAD1AAAAhwMAAAAA&#10;" adj="0,,0" path="m,14684l,m10205,14684l10205,e" filled="f" strokecolor="white" strokeweight=".69pt">
            <v:stroke joinstyle="round"/>
            <v:formulas>
              <v:f eqn="val #1"/>
              <v:f eqn="val #0"/>
              <v:f eqn="sum #1 0 #0"/>
              <v:f eqn="val 10800"/>
              <v:f eqn="sum 0 0 #1"/>
              <v:f eqn="sumangle @2 360 0"/>
              <v:f eqn="if @2 @2 @5"/>
              <v:f eqn="sum 0 0 @6"/>
              <v:f eqn="val #2"/>
              <v:f eqn="sum 0 0 #0"/>
              <v:f eqn="sum #2 0 2700"/>
              <v:f eqn="cos @10 #1"/>
              <v:f eqn="sin @10 #1"/>
              <v:f eqn="cos 13500 #1"/>
              <v:f eqn="sin 13500 #1"/>
              <v:f eqn="sum @11 10800 0"/>
              <v:f eqn="sum @12 10800 0"/>
              <v:f eqn="sum @13 10800 0"/>
              <v:f eqn="sum @14 10800 0"/>
              <v:f eqn="prod #2 1 2"/>
              <v:f eqn="sum @19 5400 0"/>
              <v:f eqn="cos @20 #1"/>
              <v:f eqn="sin @20 #1"/>
              <v:f eqn="sum @21 10800 0"/>
              <v:f eqn="sum @12 @23 @22"/>
              <v:f eqn="sum @22 @23 @11"/>
              <v:f eqn="cos 10800 #1"/>
              <v:f eqn="sin 10800 #1"/>
              <v:f eqn="cos #2 #1"/>
              <v:f eqn="sin #2 #1"/>
              <v:f eqn="sum @26 10800 0"/>
              <v:f eqn="sum @27 10800 0"/>
              <v:f eqn="sum @28 10800 0"/>
              <v:f eqn="sum @29 10800 0"/>
              <v:f eqn="sum @19 5400 0"/>
              <v:f eqn="cos @34 #0"/>
              <v:f eqn="sin @34 #0"/>
              <v:f eqn="mid #0 #1"/>
              <v:f eqn="sumangle @37 180 0"/>
              <v:f eqn="if @2 @37 @38"/>
              <v:f eqn="cos 10800 @39"/>
              <v:f eqn="sin 10800 @39"/>
              <v:f eqn="cos #2 @39"/>
              <v:f eqn="sin #2 @39"/>
              <v:f eqn="sum @40 10800 0"/>
              <v:f eqn="sum @41 10800 0"/>
              <v:f eqn="sum @42 10800 0"/>
              <v:f eqn="sum @43 10800 0"/>
              <v:f eqn="sum @35 10800 0"/>
              <v:f eqn="sum @36 10800 0"/>
            </v:formulas>
            <v:path arrowok="t" o:connecttype="custom" o:connectlocs="0,15931;0,1247;10205,15931;10205,1247" o:connectangles="0,0,0,0" textboxrect="3163,3163,18437,18437"/>
            <v:handles>
              <v:h position="@3,#0" polar="10800,10800"/>
              <v:h position="#2,#1" polar="10800,10800" radiusrange="0,10800"/>
            </v:handles>
          </v:shape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9" o:spid="_x0000_i1025" type="#_x0000_t75" style="width:511.5pt;height:411.75pt;visibility:visible" o:bordertopcolor="this" o:borderleftcolor="this" o:borderbottomcolor="this" o:borderrightcolor="this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dSeDBAAAA2gAAAA8AAABkcnMvZG93bnJldi54bWxET8uKwjAU3Q/4D+EKbkRTlRHpGEUFxYIb&#10;Hxt3l+ZO25nmpjSpVr/eLASXh/OeL1tTihvVrrCsYDSMQBCnVhecKbict4MZCOeRNZaWScGDHCwX&#10;na85xtre+Ui3k89ECGEXo4Lc+yqW0qU5GXRDWxEH7tfWBn2AdSZ1jfcQbko5jqKpNFhwaMixok1O&#10;6f+pMQpoNepnyXf/kPytrzbZTZrjc98o1eu2qx8Qnlr/Eb/de60gbA1Xwg2Qix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GdSeDBAAAA2gAAAA8AAAAAAAAAAAAAAAAAnwIA&#10;AGRycy9kb3ducmV2LnhtbFBLBQYAAAAABAAEAPcAAACNAwAAAAA=&#10;">
            <v:imagedata r:id="rId6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C92FC1" w:rsidRDefault="00C92FC1" w:rsidP="00B457C2">
      <w:pPr>
        <w:pStyle w:val="ListParagraph"/>
        <w:tabs>
          <w:tab w:val="left" w:pos="1317"/>
        </w:tabs>
        <w:spacing w:before="14" w:line="242" w:lineRule="auto"/>
        <w:ind w:left="0" w:right="130" w:firstLine="0"/>
        <w:rPr>
          <w:color w:val="1A1A1A"/>
          <w:sz w:val="28"/>
          <w:szCs w:val="28"/>
          <w:lang w:eastAsia="ru-RU"/>
        </w:rPr>
      </w:pPr>
      <w:r>
        <w:rPr>
          <w:noProof/>
          <w:lang w:eastAsia="ru-RU"/>
        </w:rPr>
        <w:pict>
          <v:line id="Line 12" o:spid="_x0000_s1028" style="position:absolute;left:0;text-align:left;z-index:-251657728;visibility:visible" from=".7pt,15.5pt" to="510.95pt,15.5pt" o:connectortype="straight" o:regroupid="1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0WKFcIAAADbAAAADwAAAGRycy9kb3ducmV2LnhtbERP24rCMBB9X/Afwgi+LJrWh1WqUcQL&#10;uMu+ePmAoRnbYjOpSWzr328WFvZtDuc6y3VvatGS85VlBekkAUGcW11xoeB6OYznIHxA1lhbJgUv&#10;8rBeDd6WmGnb8YnacyhEDGGfoYIyhCaT0uclGfQT2xBH7madwRChK6R22MVwU8tpknxIgxXHhhIb&#10;2paU389Po6DZp5/t7DrbJd+H7r1wj05PvzZKjYb9ZgEiUB/+xX/uo47zU/j9JR4gV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0WKFcIAAADbAAAADwAAAAAAAAAAAAAA&#10;AAChAgAAZHJzL2Rvd25yZXYueG1sUEsFBgAAAAAEAAQA+QAAAJADAAAAAA==&#10;" strokecolor="white" strokeweight=".69pt"/>
        </w:pict>
      </w:r>
    </w:p>
    <w:p w:rsidR="00C92FC1" w:rsidRPr="00F75FB6" w:rsidRDefault="00C92FC1" w:rsidP="00C22D8F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1A1A1A"/>
          <w:sz w:val="24"/>
          <w:szCs w:val="24"/>
          <w:lang w:eastAsia="ru-RU"/>
        </w:rPr>
      </w:pPr>
      <w:bookmarkStart w:id="0" w:name="_GoBack"/>
      <w:bookmarkEnd w:id="0"/>
      <w:r w:rsidRPr="00F75FB6">
        <w:rPr>
          <w:rFonts w:ascii="Times New Roman" w:hAnsi="Times New Roman"/>
          <w:color w:val="1A1A1A"/>
          <w:sz w:val="24"/>
          <w:szCs w:val="24"/>
          <w:lang w:eastAsia="ru-RU"/>
        </w:rPr>
        <w:t>Адрес, по которому заинтересованные лица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сервитута: Администрация города Кирсанова Тамбовской области,  393360, Тамбовская область, г. Кирсанов, ул. Советская, д.29, комитет по управлению муниципальным имуществом, кабинет №6. График работы: понедельник - пятница: с 8 часов 00 минут до 17 часов 00</w:t>
      </w:r>
    </w:p>
    <w:p w:rsidR="00C92FC1" w:rsidRPr="00F75FB6" w:rsidRDefault="00C92FC1" w:rsidP="00AB021E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A1A1A"/>
          <w:sz w:val="24"/>
          <w:szCs w:val="24"/>
          <w:lang w:eastAsia="ru-RU"/>
        </w:rPr>
      </w:pPr>
      <w:r w:rsidRPr="00F75FB6">
        <w:rPr>
          <w:rFonts w:ascii="Times New Roman" w:hAnsi="Times New Roman"/>
          <w:color w:val="1A1A1A"/>
          <w:sz w:val="24"/>
          <w:szCs w:val="24"/>
          <w:lang w:eastAsia="ru-RU"/>
        </w:rPr>
        <w:t>минут, перерыв с 12-13.00,   телефон для справок 8(47537)3-46-64.</w:t>
      </w:r>
    </w:p>
    <w:p w:rsidR="00C92FC1" w:rsidRPr="00F75FB6" w:rsidRDefault="00C92FC1" w:rsidP="00AB021E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A1A1A"/>
          <w:sz w:val="24"/>
          <w:szCs w:val="24"/>
          <w:lang w:eastAsia="ru-RU"/>
        </w:rPr>
      </w:pPr>
      <w:r w:rsidRPr="00F75FB6">
        <w:rPr>
          <w:rFonts w:ascii="Times New Roman" w:hAnsi="Times New Roman"/>
          <w:color w:val="1A1A1A"/>
          <w:sz w:val="24"/>
          <w:szCs w:val="24"/>
          <w:lang w:eastAsia="ru-RU"/>
        </w:rPr>
        <w:t xml:space="preserve">Официальный сайт администрации г.Кирсанова  https://g37.tmbreg.ru/ </w:t>
      </w:r>
    </w:p>
    <w:p w:rsidR="00C92FC1" w:rsidRPr="00F75FB6" w:rsidRDefault="00C92FC1" w:rsidP="00AB021E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A1A1A"/>
          <w:sz w:val="24"/>
          <w:szCs w:val="24"/>
          <w:lang w:eastAsia="ru-RU"/>
        </w:rPr>
      </w:pPr>
      <w:r w:rsidRPr="00F75FB6">
        <w:rPr>
          <w:rFonts w:ascii="Times New Roman" w:hAnsi="Times New Roman"/>
          <w:color w:val="1A1A1A"/>
          <w:sz w:val="24"/>
          <w:szCs w:val="24"/>
          <w:lang w:eastAsia="ru-RU"/>
        </w:rPr>
        <w:t>Электронная почта im3@g37.tambov.gov.ru</w:t>
      </w:r>
    </w:p>
    <w:p w:rsidR="00C92FC1" w:rsidRPr="00B54F93" w:rsidRDefault="00C92FC1" w:rsidP="00F75FB6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F75FB6">
        <w:rPr>
          <w:rFonts w:ascii="Times New Roman" w:hAnsi="Times New Roman"/>
          <w:sz w:val="24"/>
          <w:szCs w:val="24"/>
          <w:lang w:eastAsia="ru-RU"/>
        </w:rPr>
        <w:t xml:space="preserve">Правообладатели земельных участков, в отношении которых испрашивается публичный сервитут, если их права не зарегистрированы в Едином государственном реестре недвижимости, </w:t>
      </w:r>
      <w:r w:rsidRPr="00F75FB6">
        <w:rPr>
          <w:rFonts w:ascii="Times New Roman" w:hAnsi="Times New Roman"/>
          <w:sz w:val="24"/>
          <w:szCs w:val="24"/>
          <w:u w:val="single"/>
          <w:lang w:eastAsia="ru-RU"/>
        </w:rPr>
        <w:t>в течение пятнадцати дней со дня опубликования настоящего сообщения</w:t>
      </w:r>
      <w:r w:rsidRPr="00F75FB6">
        <w:rPr>
          <w:rFonts w:ascii="Times New Roman" w:hAnsi="Times New Roman"/>
          <w:sz w:val="24"/>
          <w:szCs w:val="24"/>
          <w:lang w:eastAsia="ru-RU"/>
        </w:rPr>
        <w:t xml:space="preserve">, подают в Администрацию г.Кирсанова заявления об учете их прав (обременений прав) на земельные участки с приложением копий документов, подтверждающих эти права (обременения прав). В таких заявлениях указывается способ связи с правообладателями земельных участков, в том числе их почтовый адрес и (или) адрес электронной почты. Правообладатели земельных участков, подавшие такие заявления по истечении указанного срока, несут риски невозможности обеспечения их прав в связи с отсутствием информации о таких лицах и их правах на земельные участки (Земельный кодекс Российской Федерации от 25.10.2001 N 136-ФЗ (ред. от 04.08.2023) (с изм. и доп., вступ. в силу с 15.08.2023, п.8 ст.39.42). </w:t>
      </w:r>
    </w:p>
    <w:sectPr w:rsidR="00C92FC1" w:rsidRPr="00B54F93" w:rsidSect="00712573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1836D5"/>
    <w:multiLevelType w:val="hybridMultilevel"/>
    <w:tmpl w:val="AF70EBF2"/>
    <w:lvl w:ilvl="0" w:tplc="43BE2AA4">
      <w:numFmt w:val="bullet"/>
      <w:lvlText w:val="-"/>
      <w:lvlJc w:val="left"/>
      <w:pPr>
        <w:ind w:left="209" w:hanging="267"/>
      </w:pPr>
      <w:rPr>
        <w:rFonts w:ascii="Times New Roman" w:eastAsia="Times New Roman" w:hAnsi="Times New Roman" w:hint="default"/>
        <w:w w:val="102"/>
        <w:sz w:val="27"/>
      </w:rPr>
    </w:lvl>
    <w:lvl w:ilvl="1" w:tplc="4C7475BA">
      <w:numFmt w:val="bullet"/>
      <w:lvlText w:val="•"/>
      <w:lvlJc w:val="left"/>
      <w:pPr>
        <w:ind w:left="1172" w:hanging="267"/>
      </w:pPr>
    </w:lvl>
    <w:lvl w:ilvl="2" w:tplc="BFE8B506">
      <w:numFmt w:val="bullet"/>
      <w:lvlText w:val="•"/>
      <w:lvlJc w:val="left"/>
      <w:pPr>
        <w:ind w:left="2144" w:hanging="267"/>
      </w:pPr>
    </w:lvl>
    <w:lvl w:ilvl="3" w:tplc="3A566906">
      <w:numFmt w:val="bullet"/>
      <w:lvlText w:val="•"/>
      <w:lvlJc w:val="left"/>
      <w:pPr>
        <w:ind w:left="3116" w:hanging="267"/>
      </w:pPr>
    </w:lvl>
    <w:lvl w:ilvl="4" w:tplc="8F88F390">
      <w:numFmt w:val="bullet"/>
      <w:lvlText w:val="•"/>
      <w:lvlJc w:val="left"/>
      <w:pPr>
        <w:ind w:left="4088" w:hanging="267"/>
      </w:pPr>
    </w:lvl>
    <w:lvl w:ilvl="5" w:tplc="88BC3B24">
      <w:numFmt w:val="bullet"/>
      <w:lvlText w:val="•"/>
      <w:lvlJc w:val="left"/>
      <w:pPr>
        <w:ind w:left="5060" w:hanging="267"/>
      </w:pPr>
    </w:lvl>
    <w:lvl w:ilvl="6" w:tplc="365A6656">
      <w:numFmt w:val="bullet"/>
      <w:lvlText w:val="•"/>
      <w:lvlJc w:val="left"/>
      <w:pPr>
        <w:ind w:left="6032" w:hanging="267"/>
      </w:pPr>
    </w:lvl>
    <w:lvl w:ilvl="7" w:tplc="4BD8F7D2">
      <w:numFmt w:val="bullet"/>
      <w:lvlText w:val="•"/>
      <w:lvlJc w:val="left"/>
      <w:pPr>
        <w:ind w:left="7004" w:hanging="267"/>
      </w:pPr>
    </w:lvl>
    <w:lvl w:ilvl="8" w:tplc="F52C5D04">
      <w:numFmt w:val="bullet"/>
      <w:lvlText w:val="•"/>
      <w:lvlJc w:val="left"/>
      <w:pPr>
        <w:ind w:left="7976" w:hanging="267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54F93"/>
    <w:rsid w:val="00075287"/>
    <w:rsid w:val="00194174"/>
    <w:rsid w:val="002970F9"/>
    <w:rsid w:val="00367F42"/>
    <w:rsid w:val="00372D21"/>
    <w:rsid w:val="00494BE6"/>
    <w:rsid w:val="00527841"/>
    <w:rsid w:val="006C551B"/>
    <w:rsid w:val="00712573"/>
    <w:rsid w:val="007E0FA6"/>
    <w:rsid w:val="008C175E"/>
    <w:rsid w:val="009F4CA3"/>
    <w:rsid w:val="00A7728F"/>
    <w:rsid w:val="00A839EF"/>
    <w:rsid w:val="00AB021E"/>
    <w:rsid w:val="00B457C2"/>
    <w:rsid w:val="00B54F93"/>
    <w:rsid w:val="00B82204"/>
    <w:rsid w:val="00B95116"/>
    <w:rsid w:val="00C22D8F"/>
    <w:rsid w:val="00C44F5A"/>
    <w:rsid w:val="00C6584B"/>
    <w:rsid w:val="00C92FC1"/>
    <w:rsid w:val="00CE5CED"/>
    <w:rsid w:val="00DA5831"/>
    <w:rsid w:val="00DA70E0"/>
    <w:rsid w:val="00E12691"/>
    <w:rsid w:val="00E63BA8"/>
    <w:rsid w:val="00F75FB6"/>
    <w:rsid w:val="00FF49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4F5A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rsid w:val="00494BE6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CE5CED"/>
    <w:pPr>
      <w:widowControl w:val="0"/>
      <w:autoSpaceDE w:val="0"/>
      <w:autoSpaceDN w:val="0"/>
      <w:spacing w:after="0" w:line="240" w:lineRule="auto"/>
      <w:ind w:left="195" w:right="115" w:firstLine="847"/>
      <w:jc w:val="both"/>
    </w:pPr>
    <w:rPr>
      <w:rFonts w:ascii="Times New Roman" w:eastAsia="Times New Roman" w:hAnsi="Times New Roman"/>
    </w:rPr>
  </w:style>
  <w:style w:type="table" w:customStyle="1" w:styleId="TableNormal1">
    <w:name w:val="Table Normal1"/>
    <w:uiPriority w:val="99"/>
    <w:semiHidden/>
    <w:rsid w:val="00E12691"/>
    <w:pPr>
      <w:widowControl w:val="0"/>
      <w:autoSpaceDE w:val="0"/>
      <w:autoSpaceDN w:val="0"/>
    </w:pPr>
    <w:rPr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99"/>
    <w:rsid w:val="00E12691"/>
    <w:pPr>
      <w:widowControl w:val="0"/>
      <w:autoSpaceDE w:val="0"/>
      <w:autoSpaceDN w:val="0"/>
      <w:spacing w:before="107" w:after="0" w:line="240" w:lineRule="auto"/>
      <w:jc w:val="center"/>
    </w:pPr>
    <w:rPr>
      <w:rFonts w:ascii="Times New Roman" w:eastAsia="Times New Roman" w:hAnsi="Times New Roman"/>
    </w:rPr>
  </w:style>
  <w:style w:type="table" w:customStyle="1" w:styleId="TableNormal11">
    <w:name w:val="Table Normal11"/>
    <w:uiPriority w:val="99"/>
    <w:semiHidden/>
    <w:rsid w:val="00712573"/>
    <w:pPr>
      <w:widowControl w:val="0"/>
      <w:autoSpaceDE w:val="0"/>
      <w:autoSpaceDN w:val="0"/>
    </w:pPr>
    <w:rPr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8304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04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04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04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mailto:posta@mrsk-1.ru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39</TotalTime>
  <Pages>5</Pages>
  <Words>1487</Words>
  <Characters>8476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Имущество</dc:creator>
  <cp:keywords/>
  <dc:description/>
  <cp:lastModifiedBy>comp5</cp:lastModifiedBy>
  <cp:revision>10</cp:revision>
  <cp:lastPrinted>2023-08-14T13:10:00Z</cp:lastPrinted>
  <dcterms:created xsi:type="dcterms:W3CDTF">2024-09-06T12:41:00Z</dcterms:created>
  <dcterms:modified xsi:type="dcterms:W3CDTF">2024-09-10T05:12:00Z</dcterms:modified>
</cp:coreProperties>
</file>